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D8AD" w14:textId="6B0C0162" w:rsidR="00B30D8B" w:rsidRPr="00E97726" w:rsidRDefault="00B30D8B" w:rsidP="00B30D8B">
      <w:pPr>
        <w:pStyle w:val="BodyText3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ru-RU" w:eastAsia="en-US"/>
        </w:rPr>
      </w:pPr>
      <w:r w:rsidRPr="00E97726">
        <w:rPr>
          <w:rFonts w:ascii="Times New Roman" w:hAnsi="Times New Roman"/>
          <w:b/>
          <w:bCs/>
          <w:color w:val="000000"/>
          <w:sz w:val="22"/>
          <w:szCs w:val="22"/>
          <w:lang w:val="ru-RU" w:eastAsia="en-US"/>
        </w:rPr>
        <w:t>ПРИЛОЖЕНИЕ 1 к</w:t>
      </w:r>
    </w:p>
    <w:p w14:paraId="469E04B6" w14:textId="37B3A028" w:rsidR="00B30D8B" w:rsidRPr="00E97726" w:rsidRDefault="00B30D8B" w:rsidP="00B30D8B">
      <w:pPr>
        <w:pStyle w:val="BodyText3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ru-RU" w:eastAsia="en-US"/>
        </w:rPr>
      </w:pPr>
      <w:r w:rsidRPr="00E97726">
        <w:rPr>
          <w:rFonts w:ascii="Times New Roman" w:hAnsi="Times New Roman"/>
          <w:b/>
          <w:bCs/>
          <w:color w:val="000000"/>
          <w:sz w:val="22"/>
          <w:szCs w:val="22"/>
          <w:lang w:val="ru-RU" w:eastAsia="en-US"/>
        </w:rPr>
        <w:t>ПРИГЛАШЕНИЮ К УЧАСТИЮ В ТЕНДЕРЕ</w:t>
      </w:r>
    </w:p>
    <w:p w14:paraId="59E7B54B" w14:textId="0113FBE5" w:rsidR="00B30D8B" w:rsidRPr="00E97726" w:rsidRDefault="00B30D8B">
      <w:pPr>
        <w:rPr>
          <w:sz w:val="22"/>
          <w:szCs w:val="22"/>
          <w:lang w:val="ru-RU"/>
        </w:rPr>
      </w:pPr>
    </w:p>
    <w:p w14:paraId="455B2C69" w14:textId="77777777" w:rsidR="00B30D8B" w:rsidRPr="00E97726" w:rsidRDefault="00B30D8B" w:rsidP="00B30D8B">
      <w:pPr>
        <w:rPr>
          <w:sz w:val="22"/>
          <w:szCs w:val="22"/>
          <w:lang w:val="ru-RU"/>
        </w:rPr>
      </w:pPr>
      <w:r w:rsidRPr="00E97726">
        <w:rPr>
          <w:sz w:val="22"/>
          <w:szCs w:val="22"/>
          <w:lang w:val="ru-RU"/>
        </w:rPr>
        <w:t xml:space="preserve">К рассмотрению принимаются Заявки только от компаний, зарегистрированных на сайте </w:t>
      </w:r>
      <w:r w:rsidR="00414E9E">
        <w:fldChar w:fldCharType="begin"/>
      </w:r>
      <w:r w:rsidR="00414E9E" w:rsidRPr="000F42A1">
        <w:rPr>
          <w:lang w:val="ru-RU"/>
        </w:rPr>
        <w:instrText xml:space="preserve"> </w:instrText>
      </w:r>
      <w:r w:rsidR="00414E9E">
        <w:instrText>HYPERLINK</w:instrText>
      </w:r>
      <w:r w:rsidR="00414E9E" w:rsidRPr="000F42A1">
        <w:rPr>
          <w:lang w:val="ru-RU"/>
        </w:rPr>
        <w:instrText xml:space="preserve"> "</w:instrText>
      </w:r>
      <w:r w:rsidR="00414E9E">
        <w:instrText>http</w:instrText>
      </w:r>
      <w:r w:rsidR="00414E9E" w:rsidRPr="000F42A1">
        <w:rPr>
          <w:lang w:val="ru-RU"/>
        </w:rPr>
        <w:instrText>://</w:instrText>
      </w:r>
      <w:r w:rsidR="00414E9E">
        <w:instrText>www</w:instrText>
      </w:r>
      <w:r w:rsidR="00414E9E" w:rsidRPr="000F42A1">
        <w:rPr>
          <w:lang w:val="ru-RU"/>
        </w:rPr>
        <w:instrText>.</w:instrText>
      </w:r>
      <w:r w:rsidR="00414E9E">
        <w:instrText>ungm</w:instrText>
      </w:r>
      <w:r w:rsidR="00414E9E" w:rsidRPr="000F42A1">
        <w:rPr>
          <w:lang w:val="ru-RU"/>
        </w:rPr>
        <w:instrText>.</w:instrText>
      </w:r>
      <w:r w:rsidR="00414E9E">
        <w:instrText>org</w:instrText>
      </w:r>
      <w:r w:rsidR="00414E9E" w:rsidRPr="000F42A1">
        <w:rPr>
          <w:lang w:val="ru-RU"/>
        </w:rPr>
        <w:instrText xml:space="preserve">" </w:instrText>
      </w:r>
      <w:r w:rsidR="00414E9E">
        <w:fldChar w:fldCharType="separate"/>
      </w:r>
      <w:r w:rsidRPr="00E97726">
        <w:rPr>
          <w:color w:val="0000FF"/>
          <w:sz w:val="22"/>
          <w:szCs w:val="22"/>
          <w:u w:val="single"/>
        </w:rPr>
        <w:t>www</w:t>
      </w:r>
      <w:r w:rsidRPr="00E97726">
        <w:rPr>
          <w:color w:val="0000FF"/>
          <w:sz w:val="22"/>
          <w:szCs w:val="22"/>
          <w:u w:val="single"/>
          <w:lang w:val="ru-RU"/>
        </w:rPr>
        <w:t>.</w:t>
      </w:r>
      <w:proofErr w:type="spellStart"/>
      <w:r w:rsidRPr="00E97726">
        <w:rPr>
          <w:color w:val="0000FF"/>
          <w:sz w:val="22"/>
          <w:szCs w:val="22"/>
          <w:u w:val="single"/>
        </w:rPr>
        <w:t>ungm</w:t>
      </w:r>
      <w:proofErr w:type="spellEnd"/>
      <w:r w:rsidRPr="00E97726">
        <w:rPr>
          <w:color w:val="0000FF"/>
          <w:sz w:val="22"/>
          <w:szCs w:val="22"/>
          <w:u w:val="single"/>
          <w:lang w:val="ru-RU"/>
        </w:rPr>
        <w:t>.</w:t>
      </w:r>
      <w:r w:rsidRPr="00E97726">
        <w:rPr>
          <w:color w:val="0000FF"/>
          <w:sz w:val="22"/>
          <w:szCs w:val="22"/>
          <w:u w:val="single"/>
        </w:rPr>
        <w:t>org</w:t>
      </w:r>
      <w:r w:rsidR="00414E9E">
        <w:rPr>
          <w:color w:val="0000FF"/>
          <w:sz w:val="22"/>
          <w:szCs w:val="22"/>
          <w:u w:val="single"/>
        </w:rPr>
        <w:fldChar w:fldCharType="end"/>
      </w:r>
      <w:r w:rsidRPr="00E97726">
        <w:rPr>
          <w:sz w:val="22"/>
          <w:szCs w:val="22"/>
          <w:lang w:val="ru-RU"/>
        </w:rPr>
        <w:t xml:space="preserve"> (1-ый уровень регистрации).</w:t>
      </w:r>
    </w:p>
    <w:p w14:paraId="3A246604" w14:textId="77777777" w:rsidR="00B30D8B" w:rsidRPr="00E97726" w:rsidRDefault="00B30D8B">
      <w:pPr>
        <w:rPr>
          <w:sz w:val="22"/>
          <w:szCs w:val="22"/>
          <w:lang w:val="ru-RU"/>
        </w:rPr>
      </w:pP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38"/>
        <w:gridCol w:w="2880"/>
        <w:gridCol w:w="1440"/>
        <w:gridCol w:w="1620"/>
        <w:gridCol w:w="1615"/>
      </w:tblGrid>
      <w:tr w:rsidR="00B30D8B" w:rsidRPr="00220168" w14:paraId="776D7774" w14:textId="77777777" w:rsidTr="00D609B5">
        <w:trPr>
          <w:trHeight w:val="482"/>
          <w:jc w:val="center"/>
        </w:trPr>
        <w:tc>
          <w:tcPr>
            <w:tcW w:w="6385" w:type="dxa"/>
            <w:gridSpan w:val="3"/>
          </w:tcPr>
          <w:p w14:paraId="0350FD0E" w14:textId="4D6B5F08" w:rsidR="00B30D8B" w:rsidRPr="00E97726" w:rsidRDefault="00B30D8B" w:rsidP="00FD4416">
            <w:pPr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 xml:space="preserve">Пожалуйста, укажите Ваш номер регистрации Поставщика на сайте </w:t>
            </w:r>
            <w:r w:rsidR="00414E9E">
              <w:fldChar w:fldCharType="begin"/>
            </w:r>
            <w:r w:rsidR="00414E9E" w:rsidRPr="000F42A1">
              <w:rPr>
                <w:lang w:val="ru-RU"/>
              </w:rPr>
              <w:instrText xml:space="preserve"> </w:instrText>
            </w:r>
            <w:r w:rsidR="00414E9E">
              <w:instrText>HYPERLINK</w:instrText>
            </w:r>
            <w:r w:rsidR="00414E9E" w:rsidRPr="000F42A1">
              <w:rPr>
                <w:lang w:val="ru-RU"/>
              </w:rPr>
              <w:instrText xml:space="preserve"> "</w:instrText>
            </w:r>
            <w:r w:rsidR="00414E9E">
              <w:instrText>http</w:instrText>
            </w:r>
            <w:r w:rsidR="00414E9E" w:rsidRPr="000F42A1">
              <w:rPr>
                <w:lang w:val="ru-RU"/>
              </w:rPr>
              <w:instrText>://</w:instrText>
            </w:r>
            <w:r w:rsidR="00414E9E">
              <w:instrText>www</w:instrText>
            </w:r>
            <w:r w:rsidR="00414E9E" w:rsidRPr="000F42A1">
              <w:rPr>
                <w:lang w:val="ru-RU"/>
              </w:rPr>
              <w:instrText>.</w:instrText>
            </w:r>
            <w:r w:rsidR="00414E9E">
              <w:instrText>ungm</w:instrText>
            </w:r>
            <w:r w:rsidR="00414E9E" w:rsidRPr="000F42A1">
              <w:rPr>
                <w:lang w:val="ru-RU"/>
              </w:rPr>
              <w:instrText>.</w:instrText>
            </w:r>
            <w:r w:rsidR="00414E9E">
              <w:instrText>com</w:instrText>
            </w:r>
            <w:r w:rsidR="00414E9E" w:rsidRPr="000F42A1">
              <w:rPr>
                <w:lang w:val="ru-RU"/>
              </w:rPr>
              <w:instrText xml:space="preserve">" </w:instrText>
            </w:r>
            <w:r w:rsidR="00414E9E">
              <w:fldChar w:fldCharType="separate"/>
            </w:r>
            <w:r w:rsidRPr="00E97726">
              <w:rPr>
                <w:rStyle w:val="Hyperlink"/>
                <w:sz w:val="22"/>
                <w:szCs w:val="22"/>
              </w:rPr>
              <w:t>www</w:t>
            </w:r>
            <w:r w:rsidRPr="00E97726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Pr="00E97726">
              <w:rPr>
                <w:rStyle w:val="Hyperlink"/>
                <w:sz w:val="22"/>
                <w:szCs w:val="22"/>
              </w:rPr>
              <w:t>ungm</w:t>
            </w:r>
            <w:proofErr w:type="spellEnd"/>
            <w:r w:rsidRPr="00E97726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E97726">
              <w:rPr>
                <w:rStyle w:val="Hyperlink"/>
                <w:sz w:val="22"/>
                <w:szCs w:val="22"/>
              </w:rPr>
              <w:t>com</w:t>
            </w:r>
            <w:r w:rsidR="00414E9E">
              <w:rPr>
                <w:rStyle w:val="Hyperlink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gridSpan w:val="3"/>
          </w:tcPr>
          <w:p w14:paraId="5508B8A2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4AA001AF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30D8B" w:rsidRPr="00E97726" w14:paraId="25C3915C" w14:textId="77777777" w:rsidTr="006579D5">
        <w:trPr>
          <w:trHeight w:val="482"/>
          <w:jc w:val="center"/>
        </w:trPr>
        <w:tc>
          <w:tcPr>
            <w:tcW w:w="567" w:type="dxa"/>
          </w:tcPr>
          <w:p w14:paraId="3D8C9806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#</w:t>
            </w:r>
          </w:p>
        </w:tc>
        <w:tc>
          <w:tcPr>
            <w:tcW w:w="5818" w:type="dxa"/>
            <w:gridSpan w:val="2"/>
          </w:tcPr>
          <w:p w14:paraId="5F0AF32A" w14:textId="77777777" w:rsidR="00220168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 xml:space="preserve">ПРОДУКТ / МАТЕРИАЛ </w:t>
            </w:r>
          </w:p>
          <w:p w14:paraId="55B0F3D2" w14:textId="4DE9C591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20168">
              <w:rPr>
                <w:b/>
                <w:sz w:val="22"/>
                <w:szCs w:val="22"/>
                <w:lang w:val="ru-RU"/>
              </w:rPr>
              <w:t>с предоставлением спецификации и указанием страны–производителя</w:t>
            </w:r>
          </w:p>
        </w:tc>
        <w:tc>
          <w:tcPr>
            <w:tcW w:w="1440" w:type="dxa"/>
          </w:tcPr>
          <w:p w14:paraId="0086B0BC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КОЛ-ВО</w:t>
            </w:r>
          </w:p>
          <w:p w14:paraId="4A36CFEC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14:paraId="33D37058" w14:textId="26D2A90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ЦЕНА за ЕД (</w:t>
            </w:r>
            <w:r w:rsidR="000F42A1">
              <w:rPr>
                <w:b/>
                <w:sz w:val="22"/>
                <w:szCs w:val="22"/>
                <w:lang w:val="ru-RU"/>
              </w:rPr>
              <w:t>в кыргызских сомах</w:t>
            </w:r>
            <w:r w:rsidRPr="00E97726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615" w:type="dxa"/>
          </w:tcPr>
          <w:p w14:paraId="5189BC94" w14:textId="77777777" w:rsidR="00B30D8B" w:rsidRPr="00E97726" w:rsidRDefault="00B30D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 xml:space="preserve">ВСЕГО </w:t>
            </w:r>
          </w:p>
          <w:p w14:paraId="2C146716" w14:textId="42B6CCFB" w:rsidR="00B30D8B" w:rsidRPr="00E97726" w:rsidRDefault="000F42A1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(</w:t>
            </w:r>
            <w:r>
              <w:rPr>
                <w:b/>
                <w:sz w:val="22"/>
                <w:szCs w:val="22"/>
                <w:lang w:val="ru-RU"/>
              </w:rPr>
              <w:t>в кыргызских сомах</w:t>
            </w:r>
            <w:r w:rsidRPr="00E97726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B30D8B" w:rsidRPr="00220168" w14:paraId="4FC9232D" w14:textId="77777777" w:rsidTr="006579D5">
        <w:trPr>
          <w:trHeight w:val="1907"/>
          <w:jc w:val="center"/>
        </w:trPr>
        <w:tc>
          <w:tcPr>
            <w:tcW w:w="11060" w:type="dxa"/>
            <w:gridSpan w:val="6"/>
          </w:tcPr>
          <w:p w14:paraId="5AAC2C25" w14:textId="1161A0EE" w:rsidR="00B30D8B" w:rsidRPr="00EF10B2" w:rsidRDefault="00B30D8B" w:rsidP="00C25D11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1A266A59" w14:textId="1A30F12A" w:rsidR="00B30D8B" w:rsidRPr="00FD4416" w:rsidRDefault="00B30D8B" w:rsidP="00C25D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D4416">
              <w:rPr>
                <w:b/>
                <w:bCs/>
                <w:sz w:val="22"/>
                <w:szCs w:val="22"/>
                <w:lang w:val="ru-RU"/>
              </w:rPr>
              <w:t xml:space="preserve">ТРЕБУЕТСЯ ДОСТАВКА </w:t>
            </w:r>
            <w:r w:rsidR="002A2A30" w:rsidRPr="00FD4416">
              <w:rPr>
                <w:b/>
                <w:bCs/>
                <w:sz w:val="22"/>
                <w:szCs w:val="22"/>
                <w:lang w:val="ru-RU"/>
              </w:rPr>
              <w:t>в</w:t>
            </w:r>
            <w:r w:rsidRPr="00FD4416">
              <w:rPr>
                <w:b/>
                <w:bCs/>
                <w:sz w:val="22"/>
                <w:szCs w:val="22"/>
                <w:lang w:val="ru-RU"/>
              </w:rPr>
              <w:t xml:space="preserve"> г.</w:t>
            </w:r>
            <w:r w:rsidR="00CC4706" w:rsidRPr="00FD4416">
              <w:rPr>
                <w:b/>
                <w:bCs/>
                <w:sz w:val="22"/>
                <w:szCs w:val="22"/>
                <w:lang w:val="ru-RU"/>
              </w:rPr>
              <w:t>Бишкек</w:t>
            </w:r>
          </w:p>
          <w:p w14:paraId="2259AA33" w14:textId="77777777" w:rsidR="002A2A30" w:rsidRPr="00E97726" w:rsidRDefault="002A2A30" w:rsidP="002A2A30">
            <w:pPr>
              <w:autoSpaceDE w:val="0"/>
              <w:autoSpaceDN w:val="0"/>
              <w:adjustRightInd w:val="0"/>
              <w:ind w:left="261"/>
              <w:rPr>
                <w:sz w:val="22"/>
                <w:szCs w:val="22"/>
                <w:lang w:val="ru-RU"/>
              </w:rPr>
            </w:pPr>
          </w:p>
          <w:p w14:paraId="64E334FA" w14:textId="2F17402A" w:rsidR="002A2A30" w:rsidRPr="00B1795C" w:rsidRDefault="002A2A30" w:rsidP="002A2A30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 xml:space="preserve">Наименьший срок годности каждого товара - </w:t>
            </w:r>
            <w:r w:rsidR="0062511C" w:rsidRPr="00B1795C">
              <w:rPr>
                <w:b/>
                <w:bCs/>
                <w:sz w:val="22"/>
                <w:szCs w:val="22"/>
                <w:lang w:val="ru-RU"/>
              </w:rPr>
              <w:t>12</w:t>
            </w:r>
            <w:r w:rsidRPr="00B1795C">
              <w:rPr>
                <w:b/>
                <w:bCs/>
                <w:sz w:val="22"/>
                <w:szCs w:val="22"/>
                <w:lang w:val="ru-RU"/>
              </w:rPr>
              <w:t xml:space="preserve"> месяц</w:t>
            </w:r>
            <w:r w:rsidR="0062511C" w:rsidRPr="00B1795C">
              <w:rPr>
                <w:b/>
                <w:bCs/>
                <w:sz w:val="22"/>
                <w:szCs w:val="22"/>
                <w:lang w:val="ru-RU"/>
              </w:rPr>
              <w:t>ев</w:t>
            </w:r>
          </w:p>
          <w:p w14:paraId="7B743B79" w14:textId="169BA78E" w:rsidR="002A2A30" w:rsidRDefault="002A2A30" w:rsidP="002A2A30">
            <w:pPr>
              <w:rPr>
                <w:sz w:val="22"/>
                <w:szCs w:val="22"/>
                <w:lang w:val="ru-RU"/>
              </w:rPr>
            </w:pPr>
          </w:p>
          <w:p w14:paraId="6C77A935" w14:textId="738EDE21" w:rsidR="00B1795C" w:rsidRDefault="00B1795C" w:rsidP="002A2A3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все товары бытовой химии должны быть представлены санитарно-гигиенические сертификаты, на остальные – сертификаты соответствия.</w:t>
            </w:r>
          </w:p>
          <w:p w14:paraId="22DD1ED9" w14:textId="77777777" w:rsidR="00B1795C" w:rsidRPr="00EF10B2" w:rsidRDefault="00B1795C" w:rsidP="002A2A30">
            <w:pPr>
              <w:rPr>
                <w:sz w:val="22"/>
                <w:szCs w:val="22"/>
                <w:lang w:val="ru-RU"/>
              </w:rPr>
            </w:pPr>
          </w:p>
          <w:p w14:paraId="7BCD62E9" w14:textId="77777777" w:rsidR="00EF10B2" w:rsidRPr="00EF10B2" w:rsidRDefault="002A2A30" w:rsidP="002A2A30">
            <w:pPr>
              <w:jc w:val="both"/>
              <w:rPr>
                <w:sz w:val="22"/>
                <w:szCs w:val="22"/>
                <w:lang w:val="ru-RU"/>
              </w:rPr>
            </w:pPr>
            <w:r w:rsidRPr="00EF10B2">
              <w:rPr>
                <w:sz w:val="22"/>
                <w:szCs w:val="22"/>
                <w:u w:val="single"/>
                <w:lang w:val="ru-RU"/>
              </w:rPr>
              <w:t>Внимание</w:t>
            </w:r>
            <w:r w:rsidRPr="00EF10B2">
              <w:rPr>
                <w:sz w:val="22"/>
                <w:szCs w:val="22"/>
                <w:lang w:val="ru-RU"/>
              </w:rPr>
              <w:t xml:space="preserve">: в случае расхождения товара с предоставленными на тендер образцами, компания-победитель обязана согласовать  образцы товаров на замену с ЮНИСЕФ. </w:t>
            </w:r>
          </w:p>
          <w:p w14:paraId="0A9CF9CA" w14:textId="77777777" w:rsidR="00EF10B2" w:rsidRPr="00EF10B2" w:rsidRDefault="00EF10B2" w:rsidP="002A2A30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7E8363A" w14:textId="0FF66663" w:rsidR="002A2A30" w:rsidRPr="00EF10B2" w:rsidRDefault="00EF10B2" w:rsidP="00EF10B2">
            <w:pPr>
              <w:rPr>
                <w:sz w:val="22"/>
                <w:szCs w:val="22"/>
                <w:lang w:val="ru-RU"/>
              </w:rPr>
            </w:pPr>
            <w:r w:rsidRPr="00EF10B2">
              <w:rPr>
                <w:sz w:val="22"/>
                <w:szCs w:val="22"/>
                <w:lang w:val="ru-RU"/>
              </w:rPr>
              <w:t xml:space="preserve">Товар должен быть упакован в </w:t>
            </w:r>
            <w:r w:rsidRPr="00EF10B2">
              <w:rPr>
                <w:sz w:val="22"/>
                <w:szCs w:val="22"/>
                <w:u w:val="single"/>
                <w:lang w:val="ru-RU"/>
              </w:rPr>
              <w:t>прочные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F10B2">
              <w:rPr>
                <w:sz w:val="22"/>
                <w:szCs w:val="22"/>
                <w:lang w:val="ru-RU"/>
              </w:rPr>
              <w:t xml:space="preserve">коробки, выдерживающие складирование </w:t>
            </w:r>
            <w:r>
              <w:rPr>
                <w:sz w:val="22"/>
                <w:szCs w:val="22"/>
                <w:lang w:val="ru-RU"/>
              </w:rPr>
              <w:t xml:space="preserve">в </w:t>
            </w:r>
            <w:r w:rsidRPr="00EF10B2">
              <w:rPr>
                <w:sz w:val="22"/>
                <w:szCs w:val="22"/>
                <w:lang w:val="ru-RU"/>
              </w:rPr>
              <w:t>5 рядов и транспортировку в дальние регионы</w:t>
            </w:r>
            <w:r w:rsidR="002A2A30" w:rsidRPr="00EF10B2">
              <w:rPr>
                <w:sz w:val="22"/>
                <w:szCs w:val="22"/>
                <w:lang w:val="ru-RU"/>
              </w:rPr>
              <w:t xml:space="preserve"> </w:t>
            </w:r>
          </w:p>
          <w:p w14:paraId="4ECAA92E" w14:textId="77777777" w:rsidR="00B30D8B" w:rsidRPr="00EF10B2" w:rsidRDefault="00B30D8B" w:rsidP="00C25D1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71D5D" w:rsidRPr="009E36EA" w14:paraId="75E8AAC3" w14:textId="77777777" w:rsidTr="00B1795C">
        <w:trPr>
          <w:trHeight w:val="980"/>
          <w:jc w:val="center"/>
        </w:trPr>
        <w:tc>
          <w:tcPr>
            <w:tcW w:w="567" w:type="dxa"/>
          </w:tcPr>
          <w:p w14:paraId="72574A8A" w14:textId="68C486B2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56705073" w14:textId="77777777" w:rsidR="00371D5D" w:rsidRPr="00E97726" w:rsidRDefault="00371D5D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619A8457" w14:textId="6B7E6707" w:rsidR="00371D5D" w:rsidRPr="00E97726" w:rsidRDefault="00371D5D" w:rsidP="006E7F4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5818" w:type="dxa"/>
            <w:gridSpan w:val="2"/>
          </w:tcPr>
          <w:p w14:paraId="239573F8" w14:textId="77777777" w:rsidR="00390845" w:rsidRDefault="006E7F4F" w:rsidP="003A568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102739BE" w14:textId="6E999B47" w:rsidR="003A568B" w:rsidRPr="00B1795C" w:rsidRDefault="00FD4416" w:rsidP="003A568B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Универсальное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м</w:t>
            </w:r>
            <w:r w:rsidR="00B1795C">
              <w:rPr>
                <w:b/>
                <w:bCs/>
                <w:sz w:val="22"/>
                <w:szCs w:val="22"/>
                <w:lang w:val="ru-RU"/>
              </w:rPr>
              <w:t>оющее средство для посуды</w:t>
            </w:r>
            <w:r w:rsidR="003A568B" w:rsidRPr="00B1795C">
              <w:rPr>
                <w:b/>
                <w:bCs/>
                <w:sz w:val="22"/>
                <w:szCs w:val="22"/>
                <w:lang w:val="ru-RU"/>
              </w:rPr>
              <w:t xml:space="preserve"> (шт.)</w:t>
            </w:r>
          </w:p>
          <w:p w14:paraId="0BDEA5F2" w14:textId="4CF92D65" w:rsidR="00371D5D" w:rsidRPr="006E7F4F" w:rsidRDefault="003A568B" w:rsidP="00B1795C">
            <w:pPr>
              <w:rPr>
                <w:lang w:val="ru-RU"/>
              </w:rPr>
            </w:pPr>
            <w:r w:rsidRPr="00B1795C">
              <w:rPr>
                <w:sz w:val="22"/>
                <w:szCs w:val="22"/>
                <w:lang w:val="ru-RU"/>
              </w:rPr>
              <w:t xml:space="preserve">Объем </w:t>
            </w:r>
            <w:r w:rsidR="00B1795C">
              <w:rPr>
                <w:sz w:val="22"/>
                <w:szCs w:val="22"/>
                <w:lang w:val="ru-RU"/>
              </w:rPr>
              <w:t>- 5</w:t>
            </w:r>
            <w:r w:rsidRPr="00B1795C">
              <w:rPr>
                <w:sz w:val="22"/>
                <w:szCs w:val="22"/>
                <w:lang w:val="ru-RU"/>
              </w:rPr>
              <w:t>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D2" w14:textId="765830C6" w:rsidR="00371D5D" w:rsidRPr="00390845" w:rsidRDefault="00390845" w:rsidP="005A7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7570</w:t>
            </w:r>
          </w:p>
        </w:tc>
        <w:tc>
          <w:tcPr>
            <w:tcW w:w="1620" w:type="dxa"/>
          </w:tcPr>
          <w:p w14:paraId="0C0DD171" w14:textId="77777777" w:rsidR="00371D5D" w:rsidRPr="00E97726" w:rsidRDefault="00371D5D" w:rsidP="006579D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09289BAB" w14:textId="77777777" w:rsidR="00371D5D" w:rsidRPr="00E97726" w:rsidRDefault="00371D5D" w:rsidP="006579D5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568B" w:rsidRPr="003A568B" w14:paraId="767C85CC" w14:textId="77777777" w:rsidTr="00B1795C">
        <w:trPr>
          <w:trHeight w:val="1160"/>
          <w:jc w:val="center"/>
        </w:trPr>
        <w:tc>
          <w:tcPr>
            <w:tcW w:w="567" w:type="dxa"/>
          </w:tcPr>
          <w:p w14:paraId="2A33B4E3" w14:textId="77777777" w:rsidR="00220168" w:rsidRDefault="00220168" w:rsidP="00C25D11">
            <w:pPr>
              <w:jc w:val="center"/>
              <w:rPr>
                <w:b/>
                <w:sz w:val="22"/>
                <w:szCs w:val="22"/>
              </w:rPr>
            </w:pPr>
          </w:p>
          <w:p w14:paraId="3ED95DF6" w14:textId="6404E0DF" w:rsidR="003A568B" w:rsidRPr="003A568B" w:rsidRDefault="003A568B" w:rsidP="00C25D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18" w:type="dxa"/>
            <w:gridSpan w:val="2"/>
          </w:tcPr>
          <w:p w14:paraId="31A3B23B" w14:textId="77777777" w:rsidR="00220168" w:rsidRDefault="00220168" w:rsidP="003A568B">
            <w:pPr>
              <w:rPr>
                <w:lang w:val="ru-RU"/>
              </w:rPr>
            </w:pPr>
          </w:p>
          <w:p w14:paraId="5F331232" w14:textId="40C5139D" w:rsidR="003A568B" w:rsidRPr="00EF10B2" w:rsidRDefault="00220168" w:rsidP="003A568B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F10B2">
              <w:rPr>
                <w:b/>
                <w:bCs/>
                <w:sz w:val="22"/>
                <w:szCs w:val="22"/>
                <w:lang w:val="ru-RU"/>
              </w:rPr>
              <w:t>Х</w:t>
            </w:r>
            <w:r w:rsidRPr="00EF10B2">
              <w:rPr>
                <w:b/>
                <w:bCs/>
                <w:sz w:val="22"/>
                <w:szCs w:val="22"/>
                <w:lang w:val="ru-RU"/>
              </w:rPr>
              <w:t>озяйственное мыло</w:t>
            </w:r>
            <w:r w:rsidRPr="00EF10B2">
              <w:rPr>
                <w:b/>
                <w:bCs/>
                <w:sz w:val="22"/>
                <w:szCs w:val="22"/>
                <w:lang w:val="ru-RU"/>
              </w:rPr>
              <w:t xml:space="preserve">, кусковое </w:t>
            </w:r>
            <w:r w:rsidR="003A568B" w:rsidRPr="00EF10B2">
              <w:rPr>
                <w:b/>
                <w:bCs/>
                <w:sz w:val="22"/>
                <w:szCs w:val="22"/>
                <w:lang w:val="ru-RU"/>
              </w:rPr>
              <w:t>(шт.)</w:t>
            </w:r>
          </w:p>
          <w:p w14:paraId="6E3B15EF" w14:textId="045B4B2B" w:rsidR="00220168" w:rsidRPr="00EF10B2" w:rsidRDefault="00220168" w:rsidP="00EF10B2">
            <w:pPr>
              <w:pStyle w:val="NoSpacing"/>
              <w:rPr>
                <w:sz w:val="22"/>
                <w:szCs w:val="22"/>
                <w:lang w:val="ru-RU"/>
              </w:rPr>
            </w:pPr>
            <w:r w:rsidRPr="00EF10B2">
              <w:rPr>
                <w:sz w:val="22"/>
                <w:szCs w:val="22"/>
                <w:lang w:val="ru-RU"/>
              </w:rPr>
              <w:t>С</w:t>
            </w:r>
            <w:r w:rsidRPr="00EF10B2">
              <w:rPr>
                <w:sz w:val="22"/>
                <w:szCs w:val="22"/>
                <w:lang w:val="ru-RU"/>
              </w:rPr>
              <w:t xml:space="preserve">одержание жирных кислот не </w:t>
            </w:r>
            <w:r w:rsidRPr="00EF10B2">
              <w:rPr>
                <w:sz w:val="22"/>
                <w:szCs w:val="22"/>
                <w:lang w:val="ru-RU"/>
              </w:rPr>
              <w:t>менее</w:t>
            </w:r>
            <w:r w:rsidRPr="00EF10B2">
              <w:rPr>
                <w:sz w:val="22"/>
                <w:szCs w:val="22"/>
                <w:lang w:val="ru-RU"/>
              </w:rPr>
              <w:t xml:space="preserve"> 72%,</w:t>
            </w:r>
          </w:p>
          <w:p w14:paraId="33F67F29" w14:textId="02246531" w:rsidR="00220168" w:rsidRDefault="00220168" w:rsidP="00B1795C">
            <w:pPr>
              <w:pStyle w:val="NoSpacing"/>
              <w:rPr>
                <w:lang w:val="ru-RU"/>
              </w:rPr>
            </w:pPr>
            <w:r w:rsidRPr="00EF10B2">
              <w:rPr>
                <w:sz w:val="22"/>
                <w:szCs w:val="22"/>
                <w:lang w:val="ru-RU"/>
              </w:rPr>
              <w:t>В</w:t>
            </w:r>
            <w:r w:rsidRPr="00EF10B2">
              <w:rPr>
                <w:sz w:val="22"/>
                <w:szCs w:val="22"/>
                <w:lang w:val="ru-RU"/>
              </w:rPr>
              <w:t xml:space="preserve">ес не менее </w:t>
            </w:r>
            <w:r w:rsidRPr="00EF10B2">
              <w:rPr>
                <w:sz w:val="22"/>
                <w:szCs w:val="22"/>
                <w:lang w:val="ru-RU"/>
              </w:rPr>
              <w:t>200</w:t>
            </w:r>
            <w:r w:rsidRPr="00EF10B2">
              <w:rPr>
                <w:sz w:val="22"/>
                <w:szCs w:val="22"/>
                <w:lang w:val="ru-RU"/>
              </w:rPr>
              <w:t>гр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04BD" w14:textId="63812A16" w:rsidR="003A568B" w:rsidRPr="00390845" w:rsidRDefault="00390845" w:rsidP="005A7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9865</w:t>
            </w:r>
          </w:p>
        </w:tc>
        <w:tc>
          <w:tcPr>
            <w:tcW w:w="1620" w:type="dxa"/>
          </w:tcPr>
          <w:p w14:paraId="47B78D05" w14:textId="77777777" w:rsidR="003A568B" w:rsidRPr="00E97726" w:rsidRDefault="003A568B" w:rsidP="006579D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67A9C1CB" w14:textId="77777777" w:rsidR="003A568B" w:rsidRPr="00E97726" w:rsidRDefault="003A568B" w:rsidP="006579D5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6579D5" w:rsidRPr="0043655F" w14:paraId="4E5FC248" w14:textId="77777777" w:rsidTr="00B1795C">
        <w:trPr>
          <w:trHeight w:val="1430"/>
          <w:jc w:val="center"/>
        </w:trPr>
        <w:tc>
          <w:tcPr>
            <w:tcW w:w="567" w:type="dxa"/>
          </w:tcPr>
          <w:p w14:paraId="4A272803" w14:textId="77777777" w:rsidR="00ED5748" w:rsidRDefault="00ED5748" w:rsidP="00C25D11">
            <w:pPr>
              <w:jc w:val="center"/>
              <w:rPr>
                <w:b/>
                <w:sz w:val="22"/>
                <w:szCs w:val="22"/>
              </w:rPr>
            </w:pPr>
          </w:p>
          <w:p w14:paraId="0238B888" w14:textId="2D2D9E85" w:rsidR="006579D5" w:rsidRPr="00E97726" w:rsidRDefault="003A568B" w:rsidP="00C25D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579D5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5818" w:type="dxa"/>
            <w:gridSpan w:val="2"/>
          </w:tcPr>
          <w:p w14:paraId="719E9CBB" w14:textId="77777777" w:rsidR="00ED5748" w:rsidRDefault="00ED5748" w:rsidP="00ED5748">
            <w:pPr>
              <w:pStyle w:val="NoSpacing"/>
              <w:rPr>
                <w:lang w:val="ru-RU"/>
              </w:rPr>
            </w:pPr>
          </w:p>
          <w:p w14:paraId="4186B1C1" w14:textId="1B474ACF" w:rsidR="00ED5748" w:rsidRPr="00ED5748" w:rsidRDefault="00EF10B2" w:rsidP="00ED5748">
            <w:pPr>
              <w:pStyle w:val="NoSpacing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Универсальное м</w:t>
            </w:r>
            <w:r w:rsidR="00ED5748" w:rsidRPr="00ED5748">
              <w:rPr>
                <w:b/>
                <w:bCs/>
                <w:sz w:val="22"/>
                <w:szCs w:val="22"/>
                <w:lang w:val="ru-RU"/>
              </w:rPr>
              <w:t xml:space="preserve">оющее средство для стекол </w:t>
            </w:r>
            <w:r w:rsidR="00ED5748">
              <w:rPr>
                <w:b/>
                <w:bCs/>
                <w:sz w:val="22"/>
                <w:szCs w:val="22"/>
                <w:lang w:val="ru-RU"/>
              </w:rPr>
              <w:t>(шт)</w:t>
            </w:r>
          </w:p>
          <w:p w14:paraId="438A8E65" w14:textId="77777777" w:rsidR="00ED5748" w:rsidRPr="00ED5748" w:rsidRDefault="00ED5748" w:rsidP="00ED5748">
            <w:pPr>
              <w:pStyle w:val="NoSpacing"/>
              <w:rPr>
                <w:sz w:val="22"/>
                <w:szCs w:val="22"/>
                <w:lang w:val="ru-RU"/>
              </w:rPr>
            </w:pPr>
            <w:r w:rsidRPr="00ED5748">
              <w:rPr>
                <w:sz w:val="22"/>
                <w:szCs w:val="22"/>
                <w:lang w:val="ru-RU"/>
              </w:rPr>
              <w:t xml:space="preserve">Очиститель стекол/зеркал, </w:t>
            </w:r>
          </w:p>
          <w:p w14:paraId="43056B90" w14:textId="77777777" w:rsidR="00ED5748" w:rsidRDefault="00ED5748" w:rsidP="00ED5748">
            <w:pPr>
              <w:pStyle w:val="NoSpacing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ED5748">
              <w:rPr>
                <w:sz w:val="22"/>
                <w:szCs w:val="22"/>
                <w:lang w:val="ru-RU"/>
              </w:rPr>
              <w:t xml:space="preserve">бъем не менее 500мл </w:t>
            </w:r>
          </w:p>
          <w:p w14:paraId="550BEE3B" w14:textId="0E4F4ABE" w:rsidR="00EF10B2" w:rsidRDefault="00ED5748" w:rsidP="00B1795C">
            <w:pPr>
              <w:pStyle w:val="NoSpacing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Pr="00ED5748">
              <w:rPr>
                <w:sz w:val="22"/>
                <w:szCs w:val="22"/>
                <w:lang w:val="ru-RU"/>
              </w:rPr>
              <w:t xml:space="preserve"> распылителем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F2973" w14:textId="1CE25B18" w:rsidR="006579D5" w:rsidRPr="00ED5748" w:rsidRDefault="00ED5748" w:rsidP="005A7E9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15140</w:t>
            </w:r>
          </w:p>
        </w:tc>
        <w:tc>
          <w:tcPr>
            <w:tcW w:w="1620" w:type="dxa"/>
          </w:tcPr>
          <w:p w14:paraId="51A5ED5A" w14:textId="77777777" w:rsidR="006579D5" w:rsidRPr="00E97726" w:rsidRDefault="006579D5" w:rsidP="006579D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658F87F6" w14:textId="77777777" w:rsidR="006579D5" w:rsidRPr="00E97726" w:rsidRDefault="006579D5" w:rsidP="006579D5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568B" w:rsidRPr="00390845" w14:paraId="59F76A44" w14:textId="77777777" w:rsidTr="00FD4416">
        <w:trPr>
          <w:trHeight w:val="890"/>
          <w:jc w:val="center"/>
        </w:trPr>
        <w:tc>
          <w:tcPr>
            <w:tcW w:w="567" w:type="dxa"/>
          </w:tcPr>
          <w:p w14:paraId="4D20B748" w14:textId="77777777" w:rsidR="00220168" w:rsidRDefault="00220168" w:rsidP="00C25D11">
            <w:pPr>
              <w:jc w:val="center"/>
              <w:rPr>
                <w:b/>
                <w:sz w:val="22"/>
                <w:szCs w:val="22"/>
              </w:rPr>
            </w:pPr>
          </w:p>
          <w:p w14:paraId="634ABC69" w14:textId="484D00B3" w:rsidR="003A568B" w:rsidRPr="003A568B" w:rsidRDefault="003A568B" w:rsidP="00C25D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18" w:type="dxa"/>
            <w:gridSpan w:val="2"/>
          </w:tcPr>
          <w:p w14:paraId="33F9ABFB" w14:textId="77777777" w:rsidR="00220168" w:rsidRDefault="00220168" w:rsidP="003908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  <w:p w14:paraId="75A0241E" w14:textId="6D9035E7" w:rsidR="00390845" w:rsidRPr="00EF10B2" w:rsidRDefault="00EF10B2" w:rsidP="0039084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  <w:r w:rsidRPr="00EF10B2">
              <w:rPr>
                <w:b/>
                <w:bCs/>
                <w:sz w:val="22"/>
                <w:szCs w:val="22"/>
                <w:lang w:val="ru-RU"/>
              </w:rPr>
              <w:t xml:space="preserve">Набор </w:t>
            </w:r>
            <w:r w:rsidRPr="00EF10B2">
              <w:rPr>
                <w:b/>
                <w:bCs/>
                <w:sz w:val="22"/>
                <w:szCs w:val="22"/>
                <w:lang w:val="ru-RU"/>
              </w:rPr>
              <w:t xml:space="preserve">для уборки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общественных </w:t>
            </w:r>
            <w:r w:rsidRPr="00EF10B2">
              <w:rPr>
                <w:b/>
                <w:bCs/>
                <w:sz w:val="22"/>
                <w:szCs w:val="22"/>
                <w:lang w:val="ru-RU"/>
              </w:rPr>
              <w:t>помещений</w:t>
            </w:r>
            <w:r w:rsidRPr="00EF10B2">
              <w:rPr>
                <w:b/>
                <w:bCs/>
                <w:sz w:val="22"/>
                <w:szCs w:val="22"/>
                <w:lang w:val="ru-RU"/>
              </w:rPr>
              <w:t>: в</w:t>
            </w:r>
            <w:r w:rsidR="00390845" w:rsidRPr="00EF10B2">
              <w:rPr>
                <w:b/>
                <w:bCs/>
                <w:sz w:val="22"/>
                <w:szCs w:val="22"/>
                <w:lang w:val="ru-RU"/>
              </w:rPr>
              <w:t xml:space="preserve">едро со шваброй </w:t>
            </w:r>
            <w:r w:rsidRPr="00EF10B2">
              <w:rPr>
                <w:b/>
                <w:bCs/>
                <w:sz w:val="22"/>
                <w:szCs w:val="22"/>
                <w:lang w:val="ru-RU"/>
              </w:rPr>
              <w:t xml:space="preserve">и металлической центрифугой для отжима </w:t>
            </w:r>
            <w:r w:rsidR="00B1795C">
              <w:rPr>
                <w:b/>
                <w:bCs/>
                <w:sz w:val="22"/>
                <w:szCs w:val="22"/>
                <w:lang w:val="ru-RU"/>
              </w:rPr>
              <w:t xml:space="preserve">(комплект) </w:t>
            </w:r>
          </w:p>
          <w:p w14:paraId="7D457A72" w14:textId="77777777" w:rsidR="00EF10B2" w:rsidRDefault="00390845" w:rsidP="003908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F10B2">
              <w:rPr>
                <w:sz w:val="22"/>
                <w:szCs w:val="22"/>
                <w:lang w:val="ru-RU"/>
              </w:rPr>
              <w:t>Ведро уборочное профессионального типа со встроенной системой механического отжима</w:t>
            </w:r>
            <w:r w:rsidR="00EF10B2">
              <w:rPr>
                <w:sz w:val="22"/>
                <w:szCs w:val="22"/>
                <w:lang w:val="ru-RU"/>
              </w:rPr>
              <w:t>,</w:t>
            </w:r>
            <w:r w:rsidRPr="00EF10B2">
              <w:rPr>
                <w:sz w:val="22"/>
                <w:szCs w:val="22"/>
                <w:lang w:val="ru-RU"/>
              </w:rPr>
              <w:t xml:space="preserve"> с</w:t>
            </w:r>
            <w:r w:rsidR="00EF10B2">
              <w:rPr>
                <w:sz w:val="22"/>
                <w:szCs w:val="22"/>
                <w:lang w:val="ru-RU"/>
              </w:rPr>
              <w:t>о</w:t>
            </w:r>
            <w:r w:rsidRPr="00EF10B2">
              <w:rPr>
                <w:sz w:val="22"/>
                <w:szCs w:val="22"/>
                <w:lang w:val="ru-RU"/>
              </w:rPr>
              <w:t xml:space="preserve"> шваброй и съемной насадкой, </w:t>
            </w:r>
          </w:p>
          <w:p w14:paraId="18EC9945" w14:textId="77777777" w:rsidR="00EF10B2" w:rsidRDefault="00EF10B2" w:rsidP="00EF10B2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390845" w:rsidRPr="00EF10B2">
              <w:rPr>
                <w:sz w:val="22"/>
                <w:szCs w:val="22"/>
                <w:lang w:val="ru-RU"/>
              </w:rPr>
              <w:t xml:space="preserve">бъем </w:t>
            </w:r>
            <w:r>
              <w:rPr>
                <w:sz w:val="22"/>
                <w:szCs w:val="22"/>
                <w:lang w:val="ru-RU"/>
              </w:rPr>
              <w:t xml:space="preserve"> ведра – не менее 14</w:t>
            </w:r>
            <w:r w:rsidR="00390845" w:rsidRPr="00EF10B2">
              <w:rPr>
                <w:sz w:val="22"/>
                <w:szCs w:val="22"/>
                <w:lang w:val="ru-RU"/>
              </w:rPr>
              <w:t xml:space="preserve">л </w:t>
            </w:r>
          </w:p>
          <w:p w14:paraId="02F23103" w14:textId="77777777" w:rsidR="00EF10B2" w:rsidRDefault="00EF10B2" w:rsidP="00EF10B2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Материал - </w:t>
            </w:r>
            <w:r w:rsidR="00390845" w:rsidRPr="00EF10B2">
              <w:rPr>
                <w:sz w:val="22"/>
                <w:szCs w:val="22"/>
                <w:lang w:val="ru-RU"/>
              </w:rPr>
              <w:t>высокопрочн</w:t>
            </w:r>
            <w:r>
              <w:rPr>
                <w:sz w:val="22"/>
                <w:szCs w:val="22"/>
                <w:lang w:val="ru-RU"/>
              </w:rPr>
              <w:t>ый</w:t>
            </w:r>
            <w:r w:rsidR="00390845" w:rsidRPr="00EF10B2">
              <w:rPr>
                <w:sz w:val="22"/>
                <w:szCs w:val="22"/>
                <w:lang w:val="ru-RU"/>
              </w:rPr>
              <w:t xml:space="preserve"> пластик, устойчив</w:t>
            </w:r>
            <w:r>
              <w:rPr>
                <w:sz w:val="22"/>
                <w:szCs w:val="22"/>
                <w:lang w:val="ru-RU"/>
              </w:rPr>
              <w:t>ый</w:t>
            </w:r>
            <w:r w:rsidR="00390845" w:rsidRPr="00EF10B2">
              <w:rPr>
                <w:sz w:val="22"/>
                <w:szCs w:val="22"/>
                <w:lang w:val="ru-RU"/>
              </w:rPr>
              <w:t xml:space="preserve"> к дезинфецирующим средствам</w:t>
            </w:r>
          </w:p>
          <w:p w14:paraId="0F0E1CEC" w14:textId="2EFBAD48" w:rsidR="00EF10B2" w:rsidRDefault="00EF10B2" w:rsidP="00EF10B2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Швабра – 90-120см</w:t>
            </w:r>
          </w:p>
          <w:p w14:paraId="0833652C" w14:textId="7C55589C" w:rsidR="00EF10B2" w:rsidRDefault="00EF10B2" w:rsidP="00EF10B2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Материал насадки – микрофибра</w:t>
            </w:r>
          </w:p>
          <w:p w14:paraId="452AE0EF" w14:textId="338003C1" w:rsidR="00EF10B2" w:rsidRDefault="00EF10B2" w:rsidP="00B1795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</w:t>
            </w:r>
            <w:r w:rsidR="00B1795C">
              <w:rPr>
                <w:sz w:val="22"/>
                <w:szCs w:val="22"/>
                <w:lang w:val="ru-RU"/>
              </w:rPr>
              <w:t>комплекте</w:t>
            </w:r>
            <w:r>
              <w:rPr>
                <w:sz w:val="22"/>
                <w:szCs w:val="22"/>
                <w:lang w:val="ru-RU"/>
              </w:rPr>
              <w:t xml:space="preserve"> – запасная насадка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41408" w14:textId="0E14F2CB" w:rsidR="003A568B" w:rsidRPr="00390845" w:rsidRDefault="00390845" w:rsidP="005A7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3492</w:t>
            </w:r>
          </w:p>
        </w:tc>
        <w:tc>
          <w:tcPr>
            <w:tcW w:w="1620" w:type="dxa"/>
          </w:tcPr>
          <w:p w14:paraId="4C813D43" w14:textId="77777777" w:rsidR="003A568B" w:rsidRPr="00E97726" w:rsidRDefault="003A568B" w:rsidP="006579D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151822B0" w14:textId="77777777" w:rsidR="003A568B" w:rsidRPr="00E97726" w:rsidRDefault="003A568B" w:rsidP="006579D5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568B" w:rsidRPr="00390845" w14:paraId="279586BE" w14:textId="77777777" w:rsidTr="006579D5">
        <w:trPr>
          <w:trHeight w:val="1853"/>
          <w:jc w:val="center"/>
        </w:trPr>
        <w:tc>
          <w:tcPr>
            <w:tcW w:w="567" w:type="dxa"/>
          </w:tcPr>
          <w:p w14:paraId="18A64522" w14:textId="77777777" w:rsidR="00ED5748" w:rsidRDefault="00ED5748" w:rsidP="00C25D11">
            <w:pPr>
              <w:jc w:val="center"/>
              <w:rPr>
                <w:b/>
                <w:sz w:val="22"/>
                <w:szCs w:val="22"/>
              </w:rPr>
            </w:pPr>
          </w:p>
          <w:p w14:paraId="64A4A640" w14:textId="6475DCD8" w:rsidR="003A568B" w:rsidRPr="00390845" w:rsidRDefault="00390845" w:rsidP="00C25D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18" w:type="dxa"/>
            <w:gridSpan w:val="2"/>
          </w:tcPr>
          <w:p w14:paraId="068B07CD" w14:textId="77777777" w:rsidR="00ED5748" w:rsidRDefault="00ED5748" w:rsidP="003908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  <w:p w14:paraId="1A31ADAC" w14:textId="5CCFB4A8" w:rsidR="00390845" w:rsidRPr="00220168" w:rsidRDefault="00ED5748" w:rsidP="00220168">
            <w:pPr>
              <w:pStyle w:val="NoSpacing"/>
              <w:rPr>
                <w:b/>
                <w:bCs/>
                <w:sz w:val="22"/>
                <w:szCs w:val="22"/>
                <w:lang w:val="ru-RU"/>
              </w:rPr>
            </w:pPr>
            <w:r w:rsidRPr="00220168">
              <w:rPr>
                <w:b/>
                <w:bCs/>
                <w:sz w:val="22"/>
                <w:szCs w:val="22"/>
                <w:lang w:val="ru-RU"/>
              </w:rPr>
              <w:t>Тряпка</w:t>
            </w:r>
            <w:r w:rsidR="00390845" w:rsidRPr="00220168">
              <w:rPr>
                <w:b/>
                <w:bCs/>
                <w:sz w:val="22"/>
                <w:szCs w:val="22"/>
                <w:lang w:val="ru-RU"/>
              </w:rPr>
              <w:t xml:space="preserve"> (ветош</w:t>
            </w:r>
            <w:r w:rsidRPr="00220168">
              <w:rPr>
                <w:b/>
                <w:bCs/>
                <w:sz w:val="22"/>
                <w:szCs w:val="22"/>
                <w:lang w:val="ru-RU"/>
              </w:rPr>
              <w:t>ь</w:t>
            </w:r>
            <w:r w:rsidR="00390845" w:rsidRPr="00220168">
              <w:rPr>
                <w:b/>
                <w:bCs/>
                <w:sz w:val="22"/>
                <w:szCs w:val="22"/>
                <w:lang w:val="ru-RU"/>
              </w:rPr>
              <w:t xml:space="preserve">) для </w:t>
            </w:r>
            <w:r w:rsidRPr="00220168">
              <w:rPr>
                <w:b/>
                <w:bCs/>
                <w:sz w:val="22"/>
                <w:szCs w:val="22"/>
                <w:lang w:val="ru-RU"/>
              </w:rPr>
              <w:t>мытья пола (</w:t>
            </w:r>
            <w:r w:rsidR="00B1795C">
              <w:rPr>
                <w:b/>
                <w:bCs/>
                <w:sz w:val="22"/>
                <w:szCs w:val="22"/>
                <w:lang w:val="ru-RU"/>
              </w:rPr>
              <w:t>упаковка</w:t>
            </w:r>
            <w:r w:rsidRPr="00220168">
              <w:rPr>
                <w:b/>
                <w:bCs/>
                <w:sz w:val="22"/>
                <w:szCs w:val="22"/>
                <w:lang w:val="ru-RU"/>
              </w:rPr>
              <w:t>)</w:t>
            </w:r>
          </w:p>
          <w:p w14:paraId="7EE05368" w14:textId="40CEDE6C" w:rsidR="00390845" w:rsidRPr="00220168" w:rsidRDefault="00220168" w:rsidP="003908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20168">
              <w:rPr>
                <w:sz w:val="22"/>
                <w:szCs w:val="22"/>
                <w:lang w:val="ru-RU"/>
              </w:rPr>
              <w:t>М</w:t>
            </w:r>
            <w:r w:rsidR="00390845" w:rsidRPr="00220168">
              <w:rPr>
                <w:sz w:val="22"/>
                <w:szCs w:val="22"/>
                <w:lang w:val="ru-RU"/>
              </w:rPr>
              <w:t xml:space="preserve">ногоразового назначения для использования в общественных учреждениях </w:t>
            </w:r>
          </w:p>
          <w:p w14:paraId="7EECB842" w14:textId="37721FAE" w:rsidR="00390845" w:rsidRPr="00220168" w:rsidRDefault="00ED5748" w:rsidP="00390845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220168">
              <w:rPr>
                <w:sz w:val="22"/>
                <w:szCs w:val="22"/>
                <w:lang w:val="ru-RU"/>
              </w:rPr>
              <w:t xml:space="preserve">Материал – </w:t>
            </w:r>
            <w:r w:rsidR="00220168">
              <w:rPr>
                <w:sz w:val="22"/>
                <w:szCs w:val="22"/>
                <w:lang w:val="ru-RU"/>
              </w:rPr>
              <w:t xml:space="preserve">100% </w:t>
            </w:r>
            <w:r w:rsidRPr="00220168">
              <w:rPr>
                <w:sz w:val="22"/>
                <w:szCs w:val="22"/>
                <w:lang w:val="ru-RU"/>
              </w:rPr>
              <w:t xml:space="preserve">хлопок </w:t>
            </w:r>
          </w:p>
          <w:p w14:paraId="0B9D99ED" w14:textId="786D25DB" w:rsidR="003A568B" w:rsidRPr="00220168" w:rsidRDefault="00390845" w:rsidP="00390845">
            <w:pPr>
              <w:rPr>
                <w:sz w:val="22"/>
                <w:szCs w:val="22"/>
                <w:lang w:val="ru-RU"/>
              </w:rPr>
            </w:pPr>
            <w:r w:rsidRPr="00220168">
              <w:rPr>
                <w:sz w:val="22"/>
                <w:szCs w:val="22"/>
                <w:lang w:val="ru-RU"/>
              </w:rPr>
              <w:t>Размер</w:t>
            </w:r>
            <w:r w:rsidR="00220168">
              <w:rPr>
                <w:sz w:val="22"/>
                <w:szCs w:val="22"/>
                <w:lang w:val="ru-RU"/>
              </w:rPr>
              <w:t xml:space="preserve"> </w:t>
            </w:r>
            <w:r w:rsidR="00B1795C">
              <w:rPr>
                <w:sz w:val="22"/>
                <w:szCs w:val="22"/>
                <w:lang w:val="ru-RU"/>
              </w:rPr>
              <w:t xml:space="preserve">одного </w:t>
            </w:r>
            <w:r w:rsidR="00220168">
              <w:rPr>
                <w:sz w:val="22"/>
                <w:szCs w:val="22"/>
                <w:lang w:val="ru-RU"/>
              </w:rPr>
              <w:t>отреза</w:t>
            </w:r>
            <w:r w:rsidRPr="00220168">
              <w:rPr>
                <w:sz w:val="22"/>
                <w:szCs w:val="22"/>
                <w:lang w:val="ru-RU"/>
              </w:rPr>
              <w:t xml:space="preserve"> – не менее </w:t>
            </w:r>
            <w:r w:rsidR="00ED5748" w:rsidRPr="00220168">
              <w:rPr>
                <w:sz w:val="22"/>
                <w:szCs w:val="22"/>
                <w:lang w:val="ru-RU"/>
              </w:rPr>
              <w:t>100</w:t>
            </w:r>
            <w:r w:rsidR="00220168">
              <w:rPr>
                <w:sz w:val="22"/>
                <w:szCs w:val="22"/>
                <w:lang w:val="ru-RU"/>
              </w:rPr>
              <w:t>х</w:t>
            </w:r>
            <w:r w:rsidR="00ED5748" w:rsidRPr="00220168">
              <w:rPr>
                <w:sz w:val="22"/>
                <w:szCs w:val="22"/>
                <w:lang w:val="ru-RU"/>
              </w:rPr>
              <w:t>150</w:t>
            </w:r>
            <w:r w:rsidRPr="00220168">
              <w:rPr>
                <w:sz w:val="22"/>
                <w:szCs w:val="22"/>
                <w:lang w:val="ru-RU"/>
              </w:rPr>
              <w:t>см</w:t>
            </w:r>
          </w:p>
          <w:p w14:paraId="5B36AC47" w14:textId="4F4A3409" w:rsidR="00ED5748" w:rsidRDefault="00EF10B2" w:rsidP="0022016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="00220168">
              <w:rPr>
                <w:sz w:val="22"/>
                <w:szCs w:val="22"/>
                <w:lang w:val="ru-RU"/>
              </w:rPr>
              <w:t xml:space="preserve"> одной упаковке</w:t>
            </w:r>
            <w:r w:rsidR="00ED5748" w:rsidRPr="00220168">
              <w:rPr>
                <w:sz w:val="22"/>
                <w:szCs w:val="22"/>
                <w:lang w:val="ru-RU"/>
              </w:rPr>
              <w:t xml:space="preserve"> по 10</w:t>
            </w:r>
            <w:r w:rsidR="00220168">
              <w:rPr>
                <w:sz w:val="22"/>
                <w:szCs w:val="22"/>
                <w:lang w:val="ru-RU"/>
              </w:rPr>
              <w:t xml:space="preserve"> отрезов </w:t>
            </w:r>
          </w:p>
          <w:p w14:paraId="1B8ADAF7" w14:textId="7ABDB787" w:rsidR="00220168" w:rsidRDefault="00220168" w:rsidP="00220168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EF6EB" w14:textId="3FF740A8" w:rsidR="003A568B" w:rsidRPr="00390845" w:rsidRDefault="00390845" w:rsidP="005A7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7453</w:t>
            </w:r>
          </w:p>
        </w:tc>
        <w:tc>
          <w:tcPr>
            <w:tcW w:w="1620" w:type="dxa"/>
          </w:tcPr>
          <w:p w14:paraId="28537043" w14:textId="77777777" w:rsidR="003A568B" w:rsidRPr="00E97726" w:rsidRDefault="003A568B" w:rsidP="006579D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24067A7B" w14:textId="77777777" w:rsidR="003A568B" w:rsidRPr="00E97726" w:rsidRDefault="003A568B" w:rsidP="006579D5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90845" w:rsidRPr="00390845" w14:paraId="1A6464C6" w14:textId="77777777" w:rsidTr="00FD4416">
        <w:trPr>
          <w:trHeight w:val="1583"/>
          <w:jc w:val="center"/>
        </w:trPr>
        <w:tc>
          <w:tcPr>
            <w:tcW w:w="567" w:type="dxa"/>
          </w:tcPr>
          <w:p w14:paraId="51D49A01" w14:textId="77777777" w:rsidR="00220168" w:rsidRDefault="00220168" w:rsidP="00390845">
            <w:pPr>
              <w:jc w:val="center"/>
              <w:rPr>
                <w:b/>
                <w:sz w:val="22"/>
                <w:szCs w:val="22"/>
              </w:rPr>
            </w:pPr>
          </w:p>
          <w:p w14:paraId="3933D6B5" w14:textId="4E41EAAC" w:rsidR="00390845" w:rsidRPr="00903BAA" w:rsidRDefault="00903BAA" w:rsidP="003908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818" w:type="dxa"/>
            <w:gridSpan w:val="2"/>
          </w:tcPr>
          <w:p w14:paraId="7C045D2D" w14:textId="77777777" w:rsidR="00220168" w:rsidRDefault="00220168" w:rsidP="003908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ru-RU" w:eastAsia="en-US"/>
              </w:rPr>
            </w:pPr>
          </w:p>
          <w:p w14:paraId="4264AAEE" w14:textId="7CC91AB6" w:rsidR="00220168" w:rsidRPr="00220168" w:rsidRDefault="00220168" w:rsidP="0039084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  <w:r w:rsidRPr="00220168">
              <w:rPr>
                <w:b/>
                <w:bCs/>
                <w:sz w:val="22"/>
                <w:szCs w:val="22"/>
                <w:lang w:val="ru-RU"/>
              </w:rPr>
              <w:t xml:space="preserve">Метла полипропиленовая </w:t>
            </w:r>
            <w:r w:rsidR="00B1795C" w:rsidRPr="00EF10B2">
              <w:rPr>
                <w:b/>
                <w:bCs/>
                <w:sz w:val="22"/>
                <w:szCs w:val="22"/>
                <w:lang w:val="ru-RU"/>
              </w:rPr>
              <w:t>(шт.)</w:t>
            </w:r>
          </w:p>
          <w:p w14:paraId="13587811" w14:textId="77777777" w:rsidR="00220168" w:rsidRDefault="00220168" w:rsidP="0039084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220168">
              <w:rPr>
                <w:sz w:val="22"/>
                <w:szCs w:val="22"/>
                <w:lang w:val="ru-RU"/>
              </w:rPr>
              <w:t xml:space="preserve">ля использования в общественных местах </w:t>
            </w:r>
          </w:p>
          <w:p w14:paraId="383B6C07" w14:textId="5D8A07C2" w:rsidR="00220168" w:rsidRDefault="00220168" w:rsidP="00390845">
            <w:pPr>
              <w:rPr>
                <w:sz w:val="22"/>
                <w:szCs w:val="22"/>
                <w:lang w:val="ru-RU"/>
              </w:rPr>
            </w:pPr>
            <w:r w:rsidRPr="00220168">
              <w:rPr>
                <w:sz w:val="22"/>
                <w:szCs w:val="22"/>
                <w:lang w:val="ru-RU"/>
              </w:rPr>
              <w:t xml:space="preserve">Желательно на 4 кольцах </w:t>
            </w:r>
          </w:p>
          <w:p w14:paraId="3B71D3F8" w14:textId="4402EECE" w:rsidR="00220168" w:rsidRPr="00220168" w:rsidRDefault="00220168" w:rsidP="0039084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r w:rsidRPr="00220168">
              <w:rPr>
                <w:sz w:val="22"/>
                <w:szCs w:val="22"/>
                <w:lang w:val="ru-RU"/>
              </w:rPr>
              <w:t xml:space="preserve">ягкий ворс из вторичного полипропилена </w:t>
            </w:r>
            <w:r>
              <w:rPr>
                <w:sz w:val="22"/>
                <w:szCs w:val="22"/>
                <w:lang w:val="ru-RU"/>
              </w:rPr>
              <w:t>П</w:t>
            </w:r>
            <w:r w:rsidRPr="00220168">
              <w:rPr>
                <w:sz w:val="22"/>
                <w:szCs w:val="22"/>
                <w:lang w:val="ru-RU"/>
              </w:rPr>
              <w:t>ластмассовый колпак</w:t>
            </w:r>
          </w:p>
          <w:p w14:paraId="14C0A071" w14:textId="3ACA0C91" w:rsidR="00220168" w:rsidRDefault="00220168" w:rsidP="00220168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7DBDA" w14:textId="10EE122E" w:rsidR="00390845" w:rsidRPr="00390845" w:rsidRDefault="00390845" w:rsidP="003908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3487</w:t>
            </w:r>
          </w:p>
        </w:tc>
        <w:tc>
          <w:tcPr>
            <w:tcW w:w="1620" w:type="dxa"/>
          </w:tcPr>
          <w:p w14:paraId="401A1B01" w14:textId="77777777" w:rsidR="00390845" w:rsidRPr="00E97726" w:rsidRDefault="00390845" w:rsidP="0039084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448AC2EA" w14:textId="77777777" w:rsidR="00390845" w:rsidRPr="00E97726" w:rsidRDefault="00390845" w:rsidP="00390845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90845" w:rsidRPr="00390845" w14:paraId="46F01578" w14:textId="77777777" w:rsidTr="00B1795C">
        <w:trPr>
          <w:trHeight w:val="800"/>
          <w:jc w:val="center"/>
        </w:trPr>
        <w:tc>
          <w:tcPr>
            <w:tcW w:w="567" w:type="dxa"/>
          </w:tcPr>
          <w:p w14:paraId="18DCFA36" w14:textId="77777777" w:rsidR="00220168" w:rsidRDefault="00220168" w:rsidP="00390845">
            <w:pPr>
              <w:jc w:val="center"/>
              <w:rPr>
                <w:b/>
                <w:sz w:val="22"/>
                <w:szCs w:val="22"/>
              </w:rPr>
            </w:pPr>
          </w:p>
          <w:p w14:paraId="6F7CE07A" w14:textId="3F902B61" w:rsidR="00390845" w:rsidRPr="00903BAA" w:rsidRDefault="00903BAA" w:rsidP="003908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818" w:type="dxa"/>
            <w:gridSpan w:val="2"/>
          </w:tcPr>
          <w:p w14:paraId="3BEE840F" w14:textId="77777777" w:rsidR="00220168" w:rsidRDefault="00220168" w:rsidP="00390845">
            <w:pPr>
              <w:rPr>
                <w:lang w:val="ru-RU"/>
              </w:rPr>
            </w:pPr>
          </w:p>
          <w:p w14:paraId="4AB90A8F" w14:textId="7077B884" w:rsidR="00390845" w:rsidRPr="00EF10B2" w:rsidRDefault="00390845" w:rsidP="00EF10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  <w:r w:rsidRPr="00EF10B2">
              <w:rPr>
                <w:b/>
                <w:bCs/>
                <w:sz w:val="22"/>
                <w:szCs w:val="22"/>
                <w:lang w:val="ru-RU"/>
              </w:rPr>
              <w:t>Жидкое мыло с дозатором (шт.)</w:t>
            </w:r>
          </w:p>
          <w:p w14:paraId="37D6F942" w14:textId="277DEB60" w:rsidR="00390845" w:rsidRPr="00B1795C" w:rsidRDefault="00390845" w:rsidP="00EF10B2">
            <w:pPr>
              <w:rPr>
                <w:sz w:val="22"/>
                <w:szCs w:val="22"/>
                <w:lang w:val="ru-RU"/>
              </w:rPr>
            </w:pPr>
            <w:r w:rsidRPr="00B1795C">
              <w:rPr>
                <w:sz w:val="22"/>
                <w:szCs w:val="22"/>
                <w:lang w:val="ru-RU"/>
              </w:rPr>
              <w:t xml:space="preserve">Объем </w:t>
            </w:r>
            <w:r w:rsidR="00B1795C">
              <w:rPr>
                <w:sz w:val="22"/>
                <w:szCs w:val="22"/>
                <w:lang w:val="ru-RU"/>
              </w:rPr>
              <w:t xml:space="preserve">не менее </w:t>
            </w:r>
            <w:r w:rsidRPr="00B1795C">
              <w:rPr>
                <w:sz w:val="22"/>
                <w:szCs w:val="22"/>
                <w:lang w:val="ru-RU"/>
              </w:rPr>
              <w:t>1 литр</w:t>
            </w:r>
            <w:r w:rsidR="00B1795C">
              <w:rPr>
                <w:sz w:val="22"/>
                <w:szCs w:val="22"/>
                <w:lang w:val="ru-RU"/>
              </w:rPr>
              <w:t>а</w:t>
            </w:r>
          </w:p>
          <w:p w14:paraId="24BC8B27" w14:textId="24BB7AAC" w:rsidR="00390845" w:rsidRPr="00B1795C" w:rsidRDefault="00390845" w:rsidP="00B1795C">
            <w:pPr>
              <w:rPr>
                <w:lang w:val="ru-RU"/>
              </w:rPr>
            </w:pPr>
            <w:r w:rsidRPr="00B1795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3211F" w14:textId="32E3AB72" w:rsidR="00390845" w:rsidRPr="00390845" w:rsidRDefault="00390845" w:rsidP="00B179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34870</w:t>
            </w:r>
          </w:p>
        </w:tc>
        <w:tc>
          <w:tcPr>
            <w:tcW w:w="1620" w:type="dxa"/>
          </w:tcPr>
          <w:p w14:paraId="748A86D0" w14:textId="77777777" w:rsidR="00390845" w:rsidRPr="00E97726" w:rsidRDefault="00390845" w:rsidP="0039084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15" w:type="dxa"/>
          </w:tcPr>
          <w:p w14:paraId="0162D0C7" w14:textId="77777777" w:rsidR="00390845" w:rsidRPr="00E97726" w:rsidRDefault="00390845" w:rsidP="00390845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90845" w:rsidRPr="00E97726" w14:paraId="30BE2978" w14:textId="77777777" w:rsidTr="00D609B5">
        <w:trPr>
          <w:jc w:val="center"/>
        </w:trPr>
        <w:tc>
          <w:tcPr>
            <w:tcW w:w="3505" w:type="dxa"/>
            <w:gridSpan w:val="2"/>
          </w:tcPr>
          <w:p w14:paraId="4A77959E" w14:textId="77777777" w:rsidR="00390845" w:rsidRPr="00E97726" w:rsidRDefault="00390845" w:rsidP="0039084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880" w:type="dxa"/>
          </w:tcPr>
          <w:p w14:paraId="2512AB60" w14:textId="19242D2B" w:rsidR="00390845" w:rsidRPr="00E97726" w:rsidRDefault="00390845" w:rsidP="00FD441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РЕКОМЕНДОВАНО ЮНИСЕФ</w:t>
            </w:r>
          </w:p>
        </w:tc>
        <w:tc>
          <w:tcPr>
            <w:tcW w:w="4675" w:type="dxa"/>
            <w:gridSpan w:val="3"/>
          </w:tcPr>
          <w:p w14:paraId="58454529" w14:textId="77777777" w:rsidR="00390845" w:rsidRPr="00E97726" w:rsidRDefault="00390845" w:rsidP="0039084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747B1414" w14:textId="77777777" w:rsidR="00390845" w:rsidRPr="00E97726" w:rsidRDefault="00390845" w:rsidP="0039084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ПРЕДЛОЖЕНИЕ УЧАСТНИКА ТЕНДЕРА</w:t>
            </w:r>
          </w:p>
        </w:tc>
      </w:tr>
      <w:tr w:rsidR="00390845" w:rsidRPr="00E97726" w14:paraId="461E59EF" w14:textId="77777777" w:rsidTr="00D609B5">
        <w:trPr>
          <w:jc w:val="center"/>
        </w:trPr>
        <w:tc>
          <w:tcPr>
            <w:tcW w:w="3505" w:type="dxa"/>
            <w:gridSpan w:val="2"/>
          </w:tcPr>
          <w:p w14:paraId="32119696" w14:textId="1BE5794E" w:rsidR="00FD4416" w:rsidRPr="00E97726" w:rsidRDefault="00390845" w:rsidP="00FD4416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b/>
                <w:sz w:val="22"/>
                <w:szCs w:val="22"/>
                <w:lang w:val="ru-RU"/>
              </w:rPr>
              <w:t>Сроки поставки</w:t>
            </w:r>
            <w:r w:rsidRPr="00E97726">
              <w:rPr>
                <w:sz w:val="22"/>
                <w:szCs w:val="22"/>
                <w:lang w:val="ru-RU"/>
              </w:rPr>
              <w:t xml:space="preserve"> </w:t>
            </w:r>
            <w:r w:rsidRPr="00E97726">
              <w:rPr>
                <w:i/>
                <w:sz w:val="22"/>
                <w:szCs w:val="22"/>
                <w:lang w:val="ru-RU"/>
              </w:rPr>
              <w:t>(указать в днях, с момента подписания контракта до момента передачи товара указанному получателю)*</w:t>
            </w:r>
          </w:p>
        </w:tc>
        <w:tc>
          <w:tcPr>
            <w:tcW w:w="2880" w:type="dxa"/>
          </w:tcPr>
          <w:p w14:paraId="67CABE9F" w14:textId="77777777" w:rsidR="00390845" w:rsidRPr="00E97726" w:rsidRDefault="00390845" w:rsidP="00390845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67FFDA90" w14:textId="7F69CE81" w:rsidR="00390845" w:rsidRPr="00E97726" w:rsidRDefault="00390845" w:rsidP="003908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14</w:t>
            </w:r>
            <w:r w:rsidR="00FD4416">
              <w:rPr>
                <w:sz w:val="22"/>
                <w:szCs w:val="22"/>
                <w:lang w:val="ru-RU"/>
              </w:rPr>
              <w:t>-21</w:t>
            </w:r>
            <w:r w:rsidRPr="00E97726">
              <w:rPr>
                <w:sz w:val="22"/>
                <w:szCs w:val="22"/>
              </w:rPr>
              <w:t xml:space="preserve"> </w:t>
            </w:r>
            <w:r w:rsidRPr="00E97726">
              <w:rPr>
                <w:sz w:val="22"/>
                <w:szCs w:val="22"/>
                <w:lang w:val="ru-RU"/>
              </w:rPr>
              <w:t>дней</w:t>
            </w:r>
          </w:p>
        </w:tc>
        <w:tc>
          <w:tcPr>
            <w:tcW w:w="4675" w:type="dxa"/>
            <w:gridSpan w:val="3"/>
          </w:tcPr>
          <w:p w14:paraId="5D70A95E" w14:textId="77777777" w:rsidR="00390845" w:rsidRPr="00E97726" w:rsidRDefault="00390845" w:rsidP="00390845">
            <w:pPr>
              <w:rPr>
                <w:sz w:val="22"/>
                <w:szCs w:val="22"/>
                <w:lang w:val="ru-RU"/>
              </w:rPr>
            </w:pPr>
          </w:p>
        </w:tc>
      </w:tr>
      <w:tr w:rsidR="00390845" w:rsidRPr="00E97726" w14:paraId="1EE1029B" w14:textId="77777777" w:rsidTr="00D609B5">
        <w:trPr>
          <w:jc w:val="center"/>
        </w:trPr>
        <w:tc>
          <w:tcPr>
            <w:tcW w:w="3505" w:type="dxa"/>
            <w:gridSpan w:val="2"/>
          </w:tcPr>
          <w:p w14:paraId="156CF70D" w14:textId="77777777" w:rsidR="00390845" w:rsidRPr="00E97726" w:rsidRDefault="00390845" w:rsidP="00390845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Условия доставки</w:t>
            </w:r>
          </w:p>
        </w:tc>
        <w:tc>
          <w:tcPr>
            <w:tcW w:w="2880" w:type="dxa"/>
          </w:tcPr>
          <w:p w14:paraId="104E5D4E" w14:textId="77777777" w:rsidR="00390845" w:rsidRPr="00E97726" w:rsidRDefault="00390845" w:rsidP="00390845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 xml:space="preserve">За счет поставщика </w:t>
            </w:r>
          </w:p>
        </w:tc>
        <w:tc>
          <w:tcPr>
            <w:tcW w:w="4675" w:type="dxa"/>
            <w:gridSpan w:val="3"/>
          </w:tcPr>
          <w:p w14:paraId="295E39ED" w14:textId="77777777" w:rsidR="00390845" w:rsidRPr="00E97726" w:rsidRDefault="00390845" w:rsidP="00390845">
            <w:pPr>
              <w:rPr>
                <w:sz w:val="22"/>
                <w:szCs w:val="22"/>
                <w:lang w:val="ru-RU"/>
              </w:rPr>
            </w:pPr>
          </w:p>
        </w:tc>
      </w:tr>
      <w:tr w:rsidR="00390845" w:rsidRPr="00E97726" w14:paraId="65ADC396" w14:textId="77777777" w:rsidTr="00D609B5">
        <w:trPr>
          <w:trHeight w:val="413"/>
          <w:jc w:val="center"/>
        </w:trPr>
        <w:tc>
          <w:tcPr>
            <w:tcW w:w="3505" w:type="dxa"/>
            <w:gridSpan w:val="2"/>
          </w:tcPr>
          <w:p w14:paraId="392DAF0E" w14:textId="77777777" w:rsidR="00390845" w:rsidRPr="00E97726" w:rsidRDefault="00390845" w:rsidP="00390845">
            <w:pPr>
              <w:rPr>
                <w:sz w:val="22"/>
                <w:szCs w:val="22"/>
                <w:lang w:val="ru-RU"/>
              </w:rPr>
            </w:pPr>
          </w:p>
          <w:p w14:paraId="28A16F26" w14:textId="77777777" w:rsidR="00390845" w:rsidRPr="00E97726" w:rsidRDefault="00390845" w:rsidP="00390845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Упаковка</w:t>
            </w:r>
          </w:p>
        </w:tc>
        <w:tc>
          <w:tcPr>
            <w:tcW w:w="2880" w:type="dxa"/>
          </w:tcPr>
          <w:p w14:paraId="5431CE15" w14:textId="77777777" w:rsidR="00390845" w:rsidRPr="00E97726" w:rsidRDefault="00390845" w:rsidP="00390845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Обеспечивающая сохранность при транспортировке</w:t>
            </w:r>
          </w:p>
        </w:tc>
        <w:tc>
          <w:tcPr>
            <w:tcW w:w="4675" w:type="dxa"/>
            <w:gridSpan w:val="3"/>
          </w:tcPr>
          <w:p w14:paraId="15BBEE32" w14:textId="77777777" w:rsidR="00390845" w:rsidRPr="00E97726" w:rsidRDefault="00390845" w:rsidP="00390845">
            <w:pPr>
              <w:rPr>
                <w:sz w:val="22"/>
                <w:szCs w:val="22"/>
              </w:rPr>
            </w:pPr>
          </w:p>
        </w:tc>
      </w:tr>
      <w:tr w:rsidR="00390845" w:rsidRPr="0062511C" w14:paraId="5066F439" w14:textId="77777777" w:rsidTr="00D609B5">
        <w:trPr>
          <w:jc w:val="center"/>
        </w:trPr>
        <w:tc>
          <w:tcPr>
            <w:tcW w:w="3505" w:type="dxa"/>
            <w:gridSpan w:val="2"/>
          </w:tcPr>
          <w:p w14:paraId="56354003" w14:textId="77777777" w:rsidR="00390845" w:rsidRPr="00E97726" w:rsidRDefault="00390845" w:rsidP="00390845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Место доставки</w:t>
            </w:r>
          </w:p>
        </w:tc>
        <w:tc>
          <w:tcPr>
            <w:tcW w:w="2880" w:type="dxa"/>
          </w:tcPr>
          <w:p w14:paraId="53E589DB" w14:textId="4535BE83" w:rsidR="00390845" w:rsidRPr="008B7ED1" w:rsidRDefault="00390845" w:rsidP="00390845">
            <w:pPr>
              <w:rPr>
                <w:sz w:val="22"/>
                <w:szCs w:val="22"/>
              </w:rPr>
            </w:pPr>
            <w:r w:rsidRPr="00E97726">
              <w:rPr>
                <w:sz w:val="22"/>
                <w:szCs w:val="22"/>
                <w:lang w:val="ru-RU"/>
              </w:rPr>
              <w:t>проекты ЮНИСЕФ</w:t>
            </w:r>
            <w:r w:rsidRPr="00F1683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675" w:type="dxa"/>
            <w:gridSpan w:val="3"/>
          </w:tcPr>
          <w:p w14:paraId="27E67D70" w14:textId="77777777" w:rsidR="00390845" w:rsidRPr="00F16830" w:rsidRDefault="00390845" w:rsidP="00390845">
            <w:pPr>
              <w:rPr>
                <w:sz w:val="22"/>
                <w:szCs w:val="22"/>
                <w:lang w:val="ru-RU"/>
              </w:rPr>
            </w:pPr>
          </w:p>
        </w:tc>
      </w:tr>
      <w:tr w:rsidR="00390845" w:rsidRPr="00E97726" w14:paraId="09126529" w14:textId="77777777" w:rsidTr="00D609B5">
        <w:trPr>
          <w:jc w:val="center"/>
        </w:trPr>
        <w:tc>
          <w:tcPr>
            <w:tcW w:w="3505" w:type="dxa"/>
            <w:gridSpan w:val="2"/>
          </w:tcPr>
          <w:p w14:paraId="18B413F0" w14:textId="77777777" w:rsidR="00390845" w:rsidRPr="00E97726" w:rsidRDefault="00390845" w:rsidP="00390845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Гарантия</w:t>
            </w:r>
          </w:p>
        </w:tc>
        <w:tc>
          <w:tcPr>
            <w:tcW w:w="2880" w:type="dxa"/>
          </w:tcPr>
          <w:p w14:paraId="4F6DA0E0" w14:textId="77777777" w:rsidR="00390845" w:rsidRPr="00E97726" w:rsidRDefault="00390845" w:rsidP="00390845">
            <w:pPr>
              <w:rPr>
                <w:sz w:val="22"/>
                <w:szCs w:val="22"/>
                <w:lang w:val="ru-RU"/>
              </w:rPr>
            </w:pPr>
            <w:r w:rsidRPr="00E97726">
              <w:rPr>
                <w:sz w:val="22"/>
                <w:szCs w:val="22"/>
                <w:lang w:val="ru-RU"/>
              </w:rPr>
              <w:t>Минимум 1 год</w:t>
            </w:r>
          </w:p>
        </w:tc>
        <w:tc>
          <w:tcPr>
            <w:tcW w:w="4675" w:type="dxa"/>
            <w:gridSpan w:val="3"/>
          </w:tcPr>
          <w:p w14:paraId="3BC17E2D" w14:textId="77777777" w:rsidR="00390845" w:rsidRPr="00E97726" w:rsidRDefault="00390845" w:rsidP="00390845">
            <w:pPr>
              <w:rPr>
                <w:sz w:val="22"/>
                <w:szCs w:val="22"/>
              </w:rPr>
            </w:pPr>
          </w:p>
        </w:tc>
      </w:tr>
      <w:tr w:rsidR="00390845" w:rsidRPr="00E97726" w14:paraId="4A2E6865" w14:textId="77777777" w:rsidTr="00C25D11">
        <w:trPr>
          <w:jc w:val="center"/>
        </w:trPr>
        <w:tc>
          <w:tcPr>
            <w:tcW w:w="11060" w:type="dxa"/>
            <w:gridSpan w:val="6"/>
          </w:tcPr>
          <w:p w14:paraId="21BF7D16" w14:textId="77777777" w:rsidR="00390845" w:rsidRPr="00E97726" w:rsidRDefault="00390845" w:rsidP="00390845">
            <w:pPr>
              <w:rPr>
                <w:i/>
                <w:sz w:val="22"/>
                <w:szCs w:val="22"/>
                <w:lang w:val="ru-RU"/>
              </w:rPr>
            </w:pPr>
            <w:r w:rsidRPr="00E97726">
              <w:rPr>
                <w:i/>
                <w:color w:val="000000"/>
                <w:spacing w:val="-5"/>
                <w:sz w:val="22"/>
                <w:szCs w:val="22"/>
                <w:lang w:val="ru-RU"/>
              </w:rPr>
              <w:t>*Примечание: Должны быть указаны гарантированные сроки поставки. Несоблюдение сроков может повлечь штрафные санкции</w:t>
            </w:r>
          </w:p>
        </w:tc>
      </w:tr>
    </w:tbl>
    <w:p w14:paraId="3B152371" w14:textId="77777777" w:rsidR="000035B0" w:rsidRPr="00E97726" w:rsidRDefault="000035B0">
      <w:pPr>
        <w:rPr>
          <w:sz w:val="22"/>
          <w:szCs w:val="22"/>
          <w:lang w:val="ru-RU"/>
        </w:rPr>
      </w:pPr>
    </w:p>
    <w:p w14:paraId="1272DF8C" w14:textId="77777777" w:rsidR="00B30D8B" w:rsidRPr="00E97726" w:rsidRDefault="00B30D8B" w:rsidP="00B30D8B">
      <w:pPr>
        <w:pStyle w:val="BodyText3"/>
        <w:jc w:val="center"/>
        <w:rPr>
          <w:rFonts w:ascii="Times New Roman" w:hAnsi="Times New Roman"/>
          <w:b/>
          <w:bCs/>
          <w:color w:val="000000"/>
          <w:sz w:val="20"/>
          <w:lang w:val="ru-RU" w:eastAsia="en-US"/>
        </w:rPr>
      </w:pPr>
      <w:r w:rsidRPr="00E97726">
        <w:rPr>
          <w:rFonts w:ascii="Times New Roman" w:hAnsi="Times New Roman"/>
          <w:b/>
          <w:bCs/>
          <w:color w:val="000000"/>
          <w:sz w:val="20"/>
          <w:lang w:val="ru-RU" w:eastAsia="en-US"/>
        </w:rPr>
        <w:t>ГАРАНТИЙНОЕ ОБЯЗАТЕЛЬСТВО</w:t>
      </w:r>
    </w:p>
    <w:p w14:paraId="5BF6C8DC" w14:textId="77777777" w:rsidR="00B30D8B" w:rsidRPr="00E97726" w:rsidRDefault="00B30D8B" w:rsidP="00B30D8B">
      <w:pPr>
        <w:pStyle w:val="BodyText3"/>
        <w:jc w:val="center"/>
        <w:rPr>
          <w:rFonts w:ascii="Times New Roman" w:hAnsi="Times New Roman"/>
          <w:b/>
          <w:bCs/>
          <w:color w:val="000000"/>
          <w:sz w:val="20"/>
          <w:lang w:val="ru-RU" w:eastAsia="en-US"/>
        </w:rPr>
      </w:pPr>
    </w:p>
    <w:p w14:paraId="2584994F" w14:textId="77777777" w:rsidR="00B30D8B" w:rsidRPr="00E97726" w:rsidRDefault="00B30D8B" w:rsidP="00B30D8B">
      <w:pPr>
        <w:pStyle w:val="BodyText3"/>
        <w:rPr>
          <w:rFonts w:ascii="Times New Roman" w:hAnsi="Times New Roman"/>
          <w:sz w:val="20"/>
          <w:lang w:val="ru-RU"/>
        </w:rPr>
      </w:pPr>
      <w:r w:rsidRPr="00E97726">
        <w:rPr>
          <w:rFonts w:ascii="Times New Roman" w:hAnsi="Times New Roman"/>
          <w:sz w:val="20"/>
          <w:lang w:val="ru-RU"/>
        </w:rPr>
        <w:t xml:space="preserve">В случае победы в вышеуказанном тендере нижеподписавшийся обязуется поставить все работы в соответствии с ценами, в течении сроков и на условиях, указанных в Заявке. </w:t>
      </w:r>
    </w:p>
    <w:p w14:paraId="6AFA2910" w14:textId="77777777" w:rsidR="00B30D8B" w:rsidRPr="00E97726" w:rsidRDefault="00B30D8B" w:rsidP="00B30D8B">
      <w:pPr>
        <w:ind w:firstLine="720"/>
        <w:rPr>
          <w:lang w:val="ru-RU"/>
        </w:rPr>
      </w:pPr>
    </w:p>
    <w:p w14:paraId="1A0641F3" w14:textId="5B1E40C3" w:rsidR="00B30D8B" w:rsidRPr="00E97726" w:rsidRDefault="00B30D8B" w:rsidP="00B30D8B">
      <w:pPr>
        <w:rPr>
          <w:lang w:val="ru-RU"/>
        </w:rPr>
      </w:pPr>
      <w:r w:rsidRPr="00E97726">
        <w:rPr>
          <w:lang w:val="ru-RU"/>
        </w:rPr>
        <w:t>Название :_________________________ Адрес: ____________________________________</w:t>
      </w:r>
      <w:r w:rsidRPr="00E97726">
        <w:rPr>
          <w:lang w:val="ru-RU"/>
        </w:rPr>
        <w:tab/>
      </w:r>
      <w:r w:rsidRPr="00E97726">
        <w:rPr>
          <w:lang w:val="ru-RU"/>
        </w:rPr>
        <w:tab/>
        <w:t xml:space="preserve"> </w:t>
      </w:r>
    </w:p>
    <w:p w14:paraId="7D1CD9EB" w14:textId="77777777" w:rsidR="00B30D8B" w:rsidRPr="00E97726" w:rsidRDefault="00B30D8B" w:rsidP="00B30D8B">
      <w:pPr>
        <w:rPr>
          <w:lang w:val="ru-RU"/>
        </w:rPr>
      </w:pPr>
    </w:p>
    <w:p w14:paraId="58244E7E" w14:textId="77777777" w:rsidR="00A65CC7" w:rsidRPr="00E97726" w:rsidRDefault="00A65CC7" w:rsidP="00B30D8B">
      <w:pPr>
        <w:rPr>
          <w:lang w:val="ru-RU"/>
        </w:rPr>
      </w:pPr>
    </w:p>
    <w:p w14:paraId="56E119FC" w14:textId="32A752E8" w:rsidR="00B30D8B" w:rsidRPr="00E97726" w:rsidRDefault="00B30D8B" w:rsidP="00B30D8B">
      <w:pPr>
        <w:rPr>
          <w:lang w:val="ru-RU"/>
        </w:rPr>
      </w:pPr>
      <w:r w:rsidRPr="00E97726">
        <w:rPr>
          <w:lang w:val="ru-RU"/>
        </w:rPr>
        <w:t>Имя и должность: _________________________ Подпись_____________________ Печать:</w:t>
      </w:r>
    </w:p>
    <w:p w14:paraId="14AEBE14" w14:textId="1EFE728C" w:rsidR="00B30D8B" w:rsidRPr="00E97726" w:rsidRDefault="00B30D8B" w:rsidP="00B30D8B">
      <w:pPr>
        <w:rPr>
          <w:lang w:val="ru-RU"/>
        </w:rPr>
      </w:pPr>
    </w:p>
    <w:p w14:paraId="227D1B2F" w14:textId="77777777" w:rsidR="00B30D8B" w:rsidRPr="00E97726" w:rsidRDefault="00B30D8B" w:rsidP="00B30D8B">
      <w:pPr>
        <w:rPr>
          <w:lang w:val="ru-RU"/>
        </w:rPr>
      </w:pPr>
    </w:p>
    <w:p w14:paraId="7C1FA24B" w14:textId="685A6067" w:rsidR="00B30D8B" w:rsidRPr="00E97726" w:rsidRDefault="00B30D8B" w:rsidP="00B30D8B">
      <w:pPr>
        <w:rPr>
          <w:lang w:val="ru-RU"/>
        </w:rPr>
      </w:pPr>
      <w:r w:rsidRPr="00E97726">
        <w:rPr>
          <w:lang w:val="ru-RU"/>
        </w:rPr>
        <w:t>Телефон: __________________</w:t>
      </w:r>
      <w:r w:rsidRPr="00E97726">
        <w:rPr>
          <w:lang w:val="ru-RU"/>
        </w:rPr>
        <w:tab/>
      </w:r>
      <w:r w:rsidRPr="00E97726">
        <w:rPr>
          <w:lang w:val="ru-RU"/>
        </w:rPr>
        <w:tab/>
        <w:t>Электронный адрес: ____________________</w:t>
      </w:r>
      <w:r w:rsidRPr="00E97726">
        <w:rPr>
          <w:lang w:val="ru-RU"/>
        </w:rPr>
        <w:tab/>
      </w:r>
    </w:p>
    <w:p w14:paraId="36316D91" w14:textId="77777777" w:rsidR="00B30D8B" w:rsidRPr="00E97726" w:rsidRDefault="00B30D8B" w:rsidP="00B30D8B">
      <w:pPr>
        <w:rPr>
          <w:lang w:val="ru-RU"/>
        </w:rPr>
      </w:pPr>
    </w:p>
    <w:p w14:paraId="3390BB78" w14:textId="59558D1E" w:rsidR="00B30D8B" w:rsidRPr="00E97726" w:rsidRDefault="00B30D8B">
      <w:pPr>
        <w:rPr>
          <w:lang w:val="ru-RU"/>
        </w:rPr>
      </w:pPr>
      <w:r w:rsidRPr="00E97726">
        <w:rPr>
          <w:lang w:val="ru-RU"/>
        </w:rPr>
        <w:tab/>
      </w:r>
      <w:r w:rsidRPr="00E97726">
        <w:rPr>
          <w:lang w:val="ru-RU"/>
        </w:rPr>
        <w:tab/>
      </w:r>
      <w:r w:rsidRPr="00E97726">
        <w:rPr>
          <w:lang w:val="ru-RU"/>
        </w:rPr>
        <w:tab/>
      </w:r>
      <w:r w:rsidRPr="00E97726">
        <w:rPr>
          <w:lang w:val="ru-RU"/>
        </w:rPr>
        <w:tab/>
      </w:r>
      <w:r w:rsidRPr="00E97726">
        <w:rPr>
          <w:lang w:val="ru-RU"/>
        </w:rPr>
        <w:tab/>
        <w:t>Дата: ______________</w:t>
      </w:r>
    </w:p>
    <w:sectPr w:rsidR="00B30D8B" w:rsidRPr="00E9772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7F6C" w14:textId="77777777" w:rsidR="008F3E8F" w:rsidRDefault="008F3E8F" w:rsidP="00B30D8B">
      <w:r>
        <w:separator/>
      </w:r>
    </w:p>
  </w:endnote>
  <w:endnote w:type="continuationSeparator" w:id="0">
    <w:p w14:paraId="22F91AAE" w14:textId="77777777" w:rsidR="008F3E8F" w:rsidRDefault="008F3E8F" w:rsidP="00B3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A62D" w14:textId="77777777" w:rsidR="008F3E8F" w:rsidRDefault="008F3E8F" w:rsidP="00B30D8B">
      <w:r>
        <w:separator/>
      </w:r>
    </w:p>
  </w:footnote>
  <w:footnote w:type="continuationSeparator" w:id="0">
    <w:p w14:paraId="3798A3CA" w14:textId="77777777" w:rsidR="008F3E8F" w:rsidRDefault="008F3E8F" w:rsidP="00B3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8E13" w14:textId="71637A93" w:rsidR="00C25D11" w:rsidRPr="00DC6B14" w:rsidRDefault="00C25D11" w:rsidP="00B30D8B">
    <w:pPr>
      <w:pStyle w:val="Header"/>
      <w:jc w:val="right"/>
      <w:rPr>
        <w:i/>
        <w:iCs/>
        <w:lang w:val="ru-RU"/>
      </w:rPr>
    </w:pPr>
    <w:r w:rsidRPr="00B30D8B">
      <w:rPr>
        <w:i/>
        <w:iCs/>
      </w:rPr>
      <w:t>ITB/2</w:t>
    </w:r>
    <w:r w:rsidR="00836E7C">
      <w:rPr>
        <w:i/>
        <w:iCs/>
      </w:rPr>
      <w:t>3</w:t>
    </w:r>
    <w:r w:rsidRPr="00B30D8B">
      <w:rPr>
        <w:i/>
        <w:iCs/>
      </w:rPr>
      <w:t>/</w:t>
    </w:r>
    <w:r w:rsidR="00836E7C">
      <w:rPr>
        <w:i/>
        <w:iCs/>
      </w:rPr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582B"/>
    <w:multiLevelType w:val="hybridMultilevel"/>
    <w:tmpl w:val="6B60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7162"/>
    <w:multiLevelType w:val="hybridMultilevel"/>
    <w:tmpl w:val="DEA606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D317AAA"/>
    <w:multiLevelType w:val="hybridMultilevel"/>
    <w:tmpl w:val="41CE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F1AF7"/>
    <w:multiLevelType w:val="hybridMultilevel"/>
    <w:tmpl w:val="141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0AF3"/>
    <w:multiLevelType w:val="hybridMultilevel"/>
    <w:tmpl w:val="6C68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C45A9"/>
    <w:multiLevelType w:val="hybridMultilevel"/>
    <w:tmpl w:val="7D800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8B"/>
    <w:rsid w:val="000035B0"/>
    <w:rsid w:val="000D5186"/>
    <w:rsid w:val="000F42A1"/>
    <w:rsid w:val="00122B98"/>
    <w:rsid w:val="00143F07"/>
    <w:rsid w:val="001E7240"/>
    <w:rsid w:val="00220168"/>
    <w:rsid w:val="00294A83"/>
    <w:rsid w:val="002A2A30"/>
    <w:rsid w:val="00324C79"/>
    <w:rsid w:val="00371A29"/>
    <w:rsid w:val="00371D5D"/>
    <w:rsid w:val="003834DE"/>
    <w:rsid w:val="00390845"/>
    <w:rsid w:val="003A568B"/>
    <w:rsid w:val="00414E9E"/>
    <w:rsid w:val="00425636"/>
    <w:rsid w:val="00432336"/>
    <w:rsid w:val="0043655F"/>
    <w:rsid w:val="00495754"/>
    <w:rsid w:val="004B566E"/>
    <w:rsid w:val="004F0AD5"/>
    <w:rsid w:val="004F0CB1"/>
    <w:rsid w:val="00560D7D"/>
    <w:rsid w:val="00563CCC"/>
    <w:rsid w:val="0056418F"/>
    <w:rsid w:val="00581068"/>
    <w:rsid w:val="005A7E98"/>
    <w:rsid w:val="005E5335"/>
    <w:rsid w:val="0062511C"/>
    <w:rsid w:val="006579D5"/>
    <w:rsid w:val="006D66FE"/>
    <w:rsid w:val="006E7F4F"/>
    <w:rsid w:val="00732444"/>
    <w:rsid w:val="00747E4C"/>
    <w:rsid w:val="007548DB"/>
    <w:rsid w:val="007A15E7"/>
    <w:rsid w:val="007E3175"/>
    <w:rsid w:val="00836E7C"/>
    <w:rsid w:val="008443EF"/>
    <w:rsid w:val="00847B2F"/>
    <w:rsid w:val="008705D9"/>
    <w:rsid w:val="008B7ED1"/>
    <w:rsid w:val="008F3E8F"/>
    <w:rsid w:val="00903BAA"/>
    <w:rsid w:val="00914F23"/>
    <w:rsid w:val="00921F36"/>
    <w:rsid w:val="009953A5"/>
    <w:rsid w:val="009E36EA"/>
    <w:rsid w:val="009E3C92"/>
    <w:rsid w:val="00A31C7C"/>
    <w:rsid w:val="00A65CC7"/>
    <w:rsid w:val="00A8791D"/>
    <w:rsid w:val="00AF2331"/>
    <w:rsid w:val="00B15912"/>
    <w:rsid w:val="00B1795C"/>
    <w:rsid w:val="00B30D8B"/>
    <w:rsid w:val="00B8401A"/>
    <w:rsid w:val="00BD7A6D"/>
    <w:rsid w:val="00C25D11"/>
    <w:rsid w:val="00C43589"/>
    <w:rsid w:val="00C81B6A"/>
    <w:rsid w:val="00CC4706"/>
    <w:rsid w:val="00CD51D4"/>
    <w:rsid w:val="00CE0E07"/>
    <w:rsid w:val="00D609B5"/>
    <w:rsid w:val="00DC6B14"/>
    <w:rsid w:val="00DE1209"/>
    <w:rsid w:val="00E00447"/>
    <w:rsid w:val="00E140DC"/>
    <w:rsid w:val="00E4040D"/>
    <w:rsid w:val="00E8162A"/>
    <w:rsid w:val="00E87A83"/>
    <w:rsid w:val="00E93103"/>
    <w:rsid w:val="00E97726"/>
    <w:rsid w:val="00E97DDD"/>
    <w:rsid w:val="00EA6909"/>
    <w:rsid w:val="00ED5748"/>
    <w:rsid w:val="00EF10B2"/>
    <w:rsid w:val="00F00B12"/>
    <w:rsid w:val="00F1416D"/>
    <w:rsid w:val="00F16830"/>
    <w:rsid w:val="00F425C5"/>
    <w:rsid w:val="00F90A53"/>
    <w:rsid w:val="00FB3A5C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FE7D"/>
  <w15:chartTrackingRefBased/>
  <w15:docId w15:val="{5C94D4B0-6316-4891-B09E-4E9ECDC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0D8B"/>
    <w:rPr>
      <w:color w:val="0000FF"/>
      <w:u w:val="single"/>
    </w:rPr>
  </w:style>
  <w:style w:type="character" w:customStyle="1" w:styleId="Style1Char">
    <w:name w:val="Style1 Char"/>
    <w:link w:val="Style1"/>
    <w:locked/>
    <w:rsid w:val="00B30D8B"/>
    <w:rPr>
      <w:rFonts w:ascii="Calibri" w:hAnsi="Calibri"/>
      <w:color w:val="1F497D"/>
    </w:rPr>
  </w:style>
  <w:style w:type="paragraph" w:customStyle="1" w:styleId="Style1">
    <w:name w:val="Style1"/>
    <w:basedOn w:val="Normal"/>
    <w:link w:val="Style1Char"/>
    <w:rsid w:val="00B30D8B"/>
    <w:rPr>
      <w:rFonts w:ascii="Calibri" w:eastAsiaTheme="minorHAnsi" w:hAnsi="Calibri" w:cstheme="minorBidi"/>
      <w:color w:val="1F497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B30D8B"/>
    <w:pPr>
      <w:jc w:val="both"/>
    </w:pPr>
    <w:rPr>
      <w:rFonts w:ascii="Arial" w:hAnsi="Arial"/>
      <w:sz w:val="16"/>
    </w:rPr>
  </w:style>
  <w:style w:type="character" w:customStyle="1" w:styleId="BodyText3Char">
    <w:name w:val="Body Text 3 Char"/>
    <w:basedOn w:val="DefaultParagraphFont"/>
    <w:link w:val="BodyText3"/>
    <w:rsid w:val="00B30D8B"/>
    <w:rPr>
      <w:rFonts w:ascii="Arial" w:eastAsia="Times New Roman" w:hAnsi="Arial" w:cs="Times New Roman"/>
      <w:sz w:val="1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D4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5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5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D51D4"/>
    <w:pPr>
      <w:ind w:left="720"/>
      <w:contextualSpacing/>
    </w:pPr>
  </w:style>
  <w:style w:type="paragraph" w:customStyle="1" w:styleId="msonormalmrcssattr">
    <w:name w:val="msonormal_mr_css_attr"/>
    <w:basedOn w:val="Normal"/>
    <w:rsid w:val="00ED574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ED5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532387609A564B45AACAAE9E5AE5E013" ma:contentTypeVersion="1017" ma:contentTypeDescription="" ma:contentTypeScope="" ma:versionID="1b8d6a9afaf4960346bfdcde26b93f7a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2d491e6-4a87-4bb0-9eed-611759f8e184" xmlns:ns5="d7c44c6c-2b13-410a-b5f5-7e87dfb6f57a" xmlns:ns6="http://schemas.microsoft.com/sharepoint/v4" targetNamespace="http://schemas.microsoft.com/office/2006/metadata/properties" ma:root="true" ma:fieldsID="1831ffb1968ad5fd7bbe9609572601f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2d491e6-4a87-4bb0-9eed-611759f8e184"/>
    <xsd:import namespace="d7c44c6c-2b13-410a-b5f5-7e87dfb6f5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MediaServiceFastMetadata" minOccurs="0"/>
                <xsd:element ref="ns1:_vti_ItemHoldRecordStatus" minOccurs="0"/>
                <xsd:element ref="ns5:TaxKeywordTaxHTField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5:SharedWithUsers" minOccurs="0"/>
                <xsd:element ref="ns5:SharedWithDetails" minOccurs="0"/>
                <xsd:element ref="ns1:_vti_ItemDeclaredRecord" minOccurs="0"/>
                <xsd:element ref="ns6:IconOverlay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27;#Republic of Kyrgyzstan-2450|88c9ca14-f482-45b0-99b7-0f20b1c19ae0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82250e81-7459-4da1-bb20-1efbbe8988a9}" ma:internalName="TaxCatchAllLabel" ma:readOnly="true" ma:showField="CatchAllDataLabel" ma:web="d7c44c6c-2b13-410a-b5f5-7e87dfb6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82250e81-7459-4da1-bb20-1efbbe8988a9}" ma:internalName="TaxCatchAll" ma:showField="CatchAllData" ma:web="d7c44c6c-2b13-410a-b5f5-7e87dfb6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491e6-4a87-4bb0-9eed-611759f8e18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43" nillable="true" ma:displayName="Sign-off status" ma:internalName="Sign_x002d_off_x0020_status">
      <xsd:simpleType>
        <xsd:restriction base="dms:Text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4c6c-2b13-410a-b5f5-7e87dfb6f57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Republic of Kyrgyzstan-2450</TermName>
          <TermId xmlns="http://schemas.microsoft.com/office/infopath/2007/PartnerControls">88c9ca14-f482-45b0-99b7-0f20b1c19ae0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d7c44c6c-2b13-410a-b5f5-7e87dfb6f57a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d7c44c6c-2b13-410a-b5f5-7e87dfb6f57a">
      <Terms xmlns="http://schemas.microsoft.com/office/infopath/2007/PartnerControls"/>
    </TaxKeywordTaxHTField>
    <lcf76f155ced4ddcb4097134ff3c332f xmlns="82d491e6-4a87-4bb0-9eed-611759f8e184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_Flow_SignoffStatus xmlns="82d491e6-4a87-4bb0-9eed-611759f8e184" xsi:nil="true"/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50913E7-7120-43BA-AF1B-1CFA3DBF2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2d491e6-4a87-4bb0-9eed-611759f8e184"/>
    <ds:schemaRef ds:uri="d7c44c6c-2b13-410a-b5f5-7e87dfb6f5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BD27A-69F3-4733-BF1F-048E36BFBE9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7A0110-9EC2-4511-AFCB-19408F483A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F02EA-8E74-4241-B6A8-A717FEF617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134CD8-F303-44F2-887C-45CF84E738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AD2C249-D626-43EC-80B9-501D9C58E7FF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d7c44c6c-2b13-410a-b5f5-7e87dfb6f57a"/>
    <ds:schemaRef ds:uri="http://schemas.microsoft.com/sharepoint.v3"/>
    <ds:schemaRef ds:uri="82d491e6-4a87-4bb0-9eed-611759f8e184"/>
  </ds:schemaRefs>
</ds:datastoreItem>
</file>

<file path=customXml/itemProps7.xml><?xml version="1.0" encoding="utf-8"?>
<ds:datastoreItem xmlns:ds="http://schemas.openxmlformats.org/officeDocument/2006/customXml" ds:itemID="{0F7FAE41-7E58-44E5-895A-CF792A744B1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2</cp:revision>
  <cp:lastPrinted>2021-05-26T08:29:00Z</cp:lastPrinted>
  <dcterms:created xsi:type="dcterms:W3CDTF">2023-08-28T08:08:00Z</dcterms:created>
  <dcterms:modified xsi:type="dcterms:W3CDTF">2023-08-28T08:08:00Z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0x0101009BA85F8052A6DA4FA3E31FF9F74C697000532387609A564B45AACAAE9E5AE5E013</vt:lpwstr>
  </property>
  <property fmtid="{D5CDD505-2E9C-101B-9397-08002B2CF9AE}" pid="3" name="SystemDTAC">
    <vt:lpwstr/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MediaServiceImageTags">
    <vt:lpwstr/>
  </property>
  <property fmtid="{D5CDD505-2E9C-101B-9397-08002B2CF9AE}" pid="7" name="OfficeDivision">
    <vt:lpwstr>2;#Republic of Kyrgyzstan-2450|88c9ca14-f482-45b0-99b7-0f20b1c19ae0</vt:lpwstr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